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20" w:rsidRPr="00373120" w:rsidRDefault="00373120" w:rsidP="009C477F">
      <w:pPr>
        <w:bidi/>
        <w:spacing w:line="240" w:lineRule="auto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="009C477F">
        <w:rPr>
          <w:rFonts w:hint="cs"/>
          <w:sz w:val="28"/>
          <w:szCs w:val="28"/>
          <w:rtl/>
        </w:rPr>
        <w:t xml:space="preserve">الجمعة 16/11/2012م 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7E1D54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DB5C69">
        <w:rPr>
          <w:rFonts w:hint="cs"/>
          <w:sz w:val="28"/>
          <w:szCs w:val="28"/>
          <w:rtl/>
        </w:rPr>
        <w:t>أنس بن مالك، المالكي</w:t>
      </w:r>
      <w:r w:rsidRPr="00373120">
        <w:rPr>
          <w:rFonts w:hint="eastAsia"/>
          <w:sz w:val="28"/>
          <w:szCs w:val="28"/>
          <w:rtl/>
        </w:rPr>
        <w:t>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74785F">
      <w:pPr>
        <w:bidi/>
        <w:spacing w:line="240" w:lineRule="auto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786391" w:rsidRPr="00786391" w:rsidRDefault="00786391" w:rsidP="00786391">
      <w:pPr>
        <w:autoSpaceDE w:val="0"/>
        <w:autoSpaceDN w:val="0"/>
        <w:bidi/>
        <w:adjustRightInd w:val="0"/>
        <w:spacing w:line="240" w:lineRule="auto"/>
        <w:ind w:left="-1" w:firstLine="283"/>
        <w:jc w:val="center"/>
        <w:rPr>
          <w:rFonts w:hint="cs"/>
          <w:b/>
          <w:bCs/>
          <w:color w:val="FF0000"/>
          <w:sz w:val="32"/>
          <w:szCs w:val="32"/>
          <w:rtl/>
          <w:lang w:bidi="ar-SY"/>
        </w:rPr>
      </w:pPr>
      <w:r w:rsidRPr="00786391">
        <w:rPr>
          <w:rFonts w:hint="cs"/>
          <w:b/>
          <w:bCs/>
          <w:color w:val="FF0000"/>
          <w:sz w:val="34"/>
          <w:szCs w:val="34"/>
          <w:rtl/>
          <w:lang w:bidi="ar-SY"/>
        </w:rPr>
        <w:t>(</w:t>
      </w:r>
      <w:r w:rsidRPr="009C477F">
        <w:rPr>
          <w:rFonts w:hint="cs"/>
          <w:b/>
          <w:bCs/>
          <w:color w:val="FF0000"/>
          <w:sz w:val="34"/>
          <w:szCs w:val="34"/>
          <w:rtl/>
          <w:lang w:bidi="ar-SY"/>
        </w:rPr>
        <w:t>بين الهجرة والأزمة</w:t>
      </w:r>
      <w:r w:rsidRPr="00786391">
        <w:rPr>
          <w:rFonts w:hint="cs"/>
          <w:b/>
          <w:bCs/>
          <w:color w:val="FF0000"/>
          <w:sz w:val="34"/>
          <w:szCs w:val="34"/>
          <w:rtl/>
          <w:lang w:bidi="ar-SY"/>
        </w:rPr>
        <w:t>)</w:t>
      </w:r>
    </w:p>
    <w:p w:rsidR="00373120" w:rsidRPr="009C477F" w:rsidRDefault="00373120" w:rsidP="00786391">
      <w:pPr>
        <w:bidi/>
        <w:spacing w:line="240" w:lineRule="auto"/>
        <w:ind w:left="-1" w:firstLine="283"/>
        <w:jc w:val="center"/>
        <w:rPr>
          <w:b/>
          <w:bCs/>
          <w:sz w:val="32"/>
          <w:szCs w:val="32"/>
          <w:rtl/>
        </w:rPr>
      </w:pPr>
      <w:r w:rsidRPr="009C477F">
        <w:rPr>
          <w:rFonts w:hint="eastAsia"/>
          <w:b/>
          <w:bCs/>
          <w:sz w:val="32"/>
          <w:szCs w:val="32"/>
          <w:rtl/>
        </w:rPr>
        <w:t>بسم</w:t>
      </w:r>
      <w:r w:rsidRPr="009C477F">
        <w:rPr>
          <w:b/>
          <w:bCs/>
          <w:sz w:val="32"/>
          <w:szCs w:val="32"/>
          <w:rtl/>
        </w:rPr>
        <w:t xml:space="preserve"> </w:t>
      </w:r>
      <w:r w:rsidRPr="009C477F">
        <w:rPr>
          <w:rFonts w:hint="eastAsia"/>
          <w:b/>
          <w:bCs/>
          <w:sz w:val="32"/>
          <w:szCs w:val="32"/>
          <w:rtl/>
        </w:rPr>
        <w:t>الله</w:t>
      </w:r>
      <w:r w:rsidRPr="009C477F">
        <w:rPr>
          <w:b/>
          <w:bCs/>
          <w:sz w:val="32"/>
          <w:szCs w:val="32"/>
          <w:rtl/>
        </w:rPr>
        <w:t xml:space="preserve"> </w:t>
      </w:r>
      <w:r w:rsidRPr="009C477F">
        <w:rPr>
          <w:rFonts w:hint="eastAsia"/>
          <w:b/>
          <w:bCs/>
          <w:sz w:val="32"/>
          <w:szCs w:val="32"/>
          <w:rtl/>
        </w:rPr>
        <w:t>الرحمن</w:t>
      </w:r>
      <w:r w:rsidRPr="009C477F">
        <w:rPr>
          <w:b/>
          <w:bCs/>
          <w:sz w:val="32"/>
          <w:szCs w:val="32"/>
          <w:rtl/>
        </w:rPr>
        <w:t xml:space="preserve"> </w:t>
      </w:r>
      <w:r w:rsidRPr="009C477F">
        <w:rPr>
          <w:rFonts w:hint="eastAsia"/>
          <w:b/>
          <w:bCs/>
          <w:sz w:val="32"/>
          <w:szCs w:val="32"/>
          <w:rtl/>
        </w:rPr>
        <w:t>الرحيم</w:t>
      </w:r>
    </w:p>
    <w:p w:rsidR="009C477F" w:rsidRPr="009C477F" w:rsidRDefault="009C477F" w:rsidP="009C477F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قال</w:t>
      </w:r>
      <w:r>
        <w:rPr>
          <w:rFonts w:hint="cs"/>
          <w:color w:val="000000"/>
          <w:sz w:val="34"/>
          <w:szCs w:val="34"/>
          <w:rtl/>
          <w:lang w:bidi="ar-SY"/>
        </w:rPr>
        <w:t xml:space="preserve"> الله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تعالى:</w:t>
      </w:r>
      <w:r w:rsidRPr="009C477F">
        <w:rPr>
          <w:color w:val="000000"/>
          <w:sz w:val="34"/>
          <w:szCs w:val="34"/>
          <w:rtl/>
          <w:lang w:bidi="ar-SY"/>
        </w:rPr>
        <w:t xml:space="preserve"> </w:t>
      </w:r>
      <w:r w:rsidRPr="009C477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9C477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>أَمْ حَسِبْتُمْ أَنْ تَدْخُلُوا الْجَنَّةَ وَلَمَّا يَأْتِكُمْ مَثَلُ الَّذِينَ خَلَوْا مِنْ قَبْلِكُمْ مَسَّتْهُمُ الْبَأْسَاءُ وَالضَّرَّاءُ وَزُلْزِلُوا حَتَّى يَقُولَ الرَّسُولُ وَالَّذِينَ آمَنُوا مَعَهُ مَتَى نَصْرُ اللَّهِ أَلَا إِنَّ نَصْرَ اللَّهِ قَرِيبٌ</w:t>
      </w:r>
      <w:r w:rsidRPr="009C477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9C477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C477F">
        <w:rPr>
          <w:color w:val="000000"/>
          <w:sz w:val="28"/>
          <w:szCs w:val="28"/>
          <w:rtl/>
          <w:lang w:bidi="ar-SY"/>
        </w:rPr>
        <w:t xml:space="preserve">[البقرة: 214] </w:t>
      </w:r>
    </w:p>
    <w:p w:rsidR="009C477F" w:rsidRDefault="009C477F" w:rsidP="009C477F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color w:val="000000"/>
          <w:sz w:val="34"/>
          <w:szCs w:val="34"/>
          <w:rtl/>
          <w:lang w:bidi="ar-SY"/>
        </w:rPr>
        <w:t>وَقَوْلُهُ</w:t>
      </w:r>
      <w:r w:rsidRPr="009C477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9C477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9C477F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>وَالَّذِينَ هَاجَرُوا فِي اللَّهِ مِنْ بَعْدِ مَا ظُلِمُوا لَنُبَوِّئَنَّهُمْ فِي الدُّنْيَا حَسَنَةً وَلَأَجْرُ الْآخِرَةِ أَكْبَرُ لَوْ كَانُوا يَعْلَمُونَ</w:t>
      </w:r>
      <w:r w:rsidRPr="009C477F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9C477F">
        <w:rPr>
          <w:color w:val="000000"/>
          <w:sz w:val="28"/>
          <w:szCs w:val="28"/>
          <w:rtl/>
          <w:lang w:bidi="ar-SY"/>
        </w:rPr>
        <w:t xml:space="preserve"> [النحل: 41]</w:t>
      </w:r>
      <w:r w:rsidRPr="009C477F">
        <w:rPr>
          <w:rFonts w:hint="cs"/>
          <w:color w:val="000000"/>
          <w:sz w:val="28"/>
          <w:szCs w:val="28"/>
          <w:rtl/>
          <w:lang w:bidi="ar-SY"/>
        </w:rPr>
        <w:t xml:space="preserve"> </w:t>
      </w:r>
    </w:p>
    <w:p w:rsidR="009C477F" w:rsidRPr="009C477F" w:rsidRDefault="009C477F" w:rsidP="00B4732C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عن سعد بن أبي وق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اص</w:t>
      </w:r>
      <w:r w:rsidRPr="009C477F">
        <w:rPr>
          <w:color w:val="000000"/>
          <w:sz w:val="34"/>
          <w:szCs w:val="34"/>
          <w:rtl/>
          <w:lang w:bidi="ar-SY"/>
        </w:rPr>
        <w:t xml:space="preserve"> رضي الله عنه قال</w:t>
      </w:r>
      <w:r w:rsidR="00B4732C">
        <w:rPr>
          <w:color w:val="000000"/>
          <w:sz w:val="34"/>
          <w:szCs w:val="34"/>
          <w:rtl/>
          <w:lang w:bidi="ar-SY"/>
        </w:rPr>
        <w:t>:</w:t>
      </w:r>
      <w:r w:rsidRPr="009C477F">
        <w:rPr>
          <w:color w:val="000000"/>
          <w:sz w:val="34"/>
          <w:szCs w:val="34"/>
          <w:rtl/>
          <w:lang w:bidi="ar-SY"/>
        </w:rPr>
        <w:t xml:space="preserve"> قلت</w:t>
      </w:r>
      <w:r w:rsidR="00B4732C">
        <w:rPr>
          <w:color w:val="000000"/>
          <w:sz w:val="34"/>
          <w:szCs w:val="34"/>
          <w:rtl/>
          <w:lang w:bidi="ar-SY"/>
        </w:rPr>
        <w:t>:</w:t>
      </w:r>
      <w:r w:rsidRPr="009C477F">
        <w:rPr>
          <w:color w:val="000000"/>
          <w:sz w:val="34"/>
          <w:szCs w:val="34"/>
          <w:rtl/>
          <w:lang w:bidi="ar-SY"/>
        </w:rPr>
        <w:t xml:space="preserve"> يا رسول الله</w:t>
      </w:r>
      <w:r w:rsidR="00B4732C">
        <w:rPr>
          <w:color w:val="000000"/>
          <w:sz w:val="34"/>
          <w:szCs w:val="34"/>
          <w:rtl/>
          <w:lang w:bidi="ar-SY"/>
        </w:rPr>
        <w:t>،</w:t>
      </w:r>
      <w:r w:rsidRPr="009C477F">
        <w:rPr>
          <w:color w:val="000000"/>
          <w:sz w:val="34"/>
          <w:szCs w:val="34"/>
          <w:rtl/>
          <w:lang w:bidi="ar-SY"/>
        </w:rPr>
        <w:t xml:space="preserve"> أيُّ الناس أشَدُّ بلاء؟ قال</w:t>
      </w:r>
      <w:r w:rsidR="00B4732C">
        <w:rPr>
          <w:color w:val="000000"/>
          <w:sz w:val="34"/>
          <w:szCs w:val="34"/>
          <w:rtl/>
          <w:lang w:bidi="ar-SY"/>
        </w:rPr>
        <w:t>:</w:t>
      </w:r>
      <w:r w:rsidRPr="009C477F">
        <w:rPr>
          <w:color w:val="000000"/>
          <w:sz w:val="34"/>
          <w:szCs w:val="34"/>
          <w:rtl/>
          <w:lang w:bidi="ar-SY"/>
        </w:rPr>
        <w:t xml:space="preserve"> </w:t>
      </w:r>
      <w:r w:rsidRPr="009C477F">
        <w:rPr>
          <w:b/>
          <w:bCs/>
          <w:color w:val="0000FF"/>
          <w:sz w:val="32"/>
          <w:szCs w:val="32"/>
          <w:rtl/>
        </w:rPr>
        <w:t>«الأنبياءُ</w:t>
      </w:r>
      <w:r w:rsidR="00B4732C" w:rsidRPr="005B70F2">
        <w:rPr>
          <w:rFonts w:hint="cs"/>
          <w:b/>
          <w:bCs/>
          <w:color w:val="0000FF"/>
          <w:sz w:val="32"/>
          <w:szCs w:val="32"/>
          <w:rtl/>
        </w:rPr>
        <w:t>،</w:t>
      </w:r>
      <w:r w:rsidRPr="009C477F">
        <w:rPr>
          <w:b/>
          <w:bCs/>
          <w:color w:val="0000FF"/>
          <w:sz w:val="32"/>
          <w:szCs w:val="32"/>
          <w:rtl/>
        </w:rPr>
        <w:t xml:space="preserve"> ثم الأمثلُ فالأمثلُ</w:t>
      </w:r>
      <w:r w:rsidR="00B4732C" w:rsidRPr="005B70F2">
        <w:rPr>
          <w:b/>
          <w:bCs/>
          <w:color w:val="0000FF"/>
          <w:sz w:val="32"/>
          <w:szCs w:val="32"/>
          <w:rtl/>
        </w:rPr>
        <w:t>،</w:t>
      </w:r>
      <w:r w:rsidRPr="009C477F">
        <w:rPr>
          <w:b/>
          <w:bCs/>
          <w:color w:val="0000FF"/>
          <w:sz w:val="32"/>
          <w:szCs w:val="32"/>
          <w:rtl/>
        </w:rPr>
        <w:t xml:space="preserve"> يُبْتَلَى الرَّجُلُ على حَسْبِ دِينه</w:t>
      </w:r>
      <w:r w:rsidR="00B4732C" w:rsidRPr="005B70F2">
        <w:rPr>
          <w:b/>
          <w:bCs/>
          <w:color w:val="0000FF"/>
          <w:sz w:val="32"/>
          <w:szCs w:val="32"/>
          <w:rtl/>
        </w:rPr>
        <w:t>،</w:t>
      </w:r>
      <w:r w:rsidRPr="009C477F">
        <w:rPr>
          <w:b/>
          <w:bCs/>
          <w:color w:val="0000FF"/>
          <w:sz w:val="32"/>
          <w:szCs w:val="32"/>
          <w:rtl/>
        </w:rPr>
        <w:t xml:space="preserve"> فإن كان دِينُهُ صُلْبا</w:t>
      </w:r>
      <w:r w:rsidR="00B4732C" w:rsidRPr="005B70F2">
        <w:rPr>
          <w:rFonts w:hint="cs"/>
          <w:b/>
          <w:bCs/>
          <w:color w:val="0000FF"/>
          <w:sz w:val="32"/>
          <w:szCs w:val="32"/>
          <w:rtl/>
        </w:rPr>
        <w:t>ً</w:t>
      </w:r>
      <w:r w:rsidRPr="009C477F">
        <w:rPr>
          <w:b/>
          <w:bCs/>
          <w:color w:val="0000FF"/>
          <w:sz w:val="32"/>
          <w:szCs w:val="32"/>
          <w:rtl/>
        </w:rPr>
        <w:t xml:space="preserve"> اشتَدَّ بلاؤه</w:t>
      </w:r>
      <w:r w:rsidR="00B4732C" w:rsidRPr="005B70F2">
        <w:rPr>
          <w:b/>
          <w:bCs/>
          <w:color w:val="0000FF"/>
          <w:sz w:val="32"/>
          <w:szCs w:val="32"/>
          <w:rtl/>
        </w:rPr>
        <w:t>،</w:t>
      </w:r>
      <w:r w:rsidRPr="009C477F">
        <w:rPr>
          <w:b/>
          <w:bCs/>
          <w:color w:val="0000FF"/>
          <w:sz w:val="32"/>
          <w:szCs w:val="32"/>
          <w:rtl/>
        </w:rPr>
        <w:t xml:space="preserve"> وإن كان في دِينه رِقَّة على حَسبِ دِينه</w:t>
      </w:r>
      <w:r w:rsidR="00B4732C" w:rsidRPr="005B70F2">
        <w:rPr>
          <w:b/>
          <w:bCs/>
          <w:color w:val="0000FF"/>
          <w:sz w:val="32"/>
          <w:szCs w:val="32"/>
          <w:rtl/>
        </w:rPr>
        <w:t>،</w:t>
      </w:r>
      <w:r w:rsidRPr="009C477F">
        <w:rPr>
          <w:b/>
          <w:bCs/>
          <w:color w:val="0000FF"/>
          <w:sz w:val="32"/>
          <w:szCs w:val="32"/>
          <w:rtl/>
        </w:rPr>
        <w:t xml:space="preserve"> فما يَبْرَحُ البلاءُ بالعبد حتى يتركَهُ ي</w:t>
      </w:r>
      <w:r w:rsidR="00B4732C" w:rsidRPr="005B70F2">
        <w:rPr>
          <w:b/>
          <w:bCs/>
          <w:color w:val="0000FF"/>
          <w:sz w:val="32"/>
          <w:szCs w:val="32"/>
          <w:rtl/>
        </w:rPr>
        <w:t>َمْشِي على الأرض وما عليه خطيئة</w:t>
      </w:r>
      <w:r w:rsidRPr="009C477F">
        <w:rPr>
          <w:b/>
          <w:bCs/>
          <w:color w:val="0000FF"/>
          <w:sz w:val="32"/>
          <w:szCs w:val="32"/>
          <w:rtl/>
        </w:rPr>
        <w:t>»</w:t>
      </w:r>
      <w:r w:rsidRPr="009C477F">
        <w:rPr>
          <w:color w:val="000000"/>
          <w:sz w:val="28"/>
          <w:szCs w:val="28"/>
          <w:rtl/>
          <w:lang w:bidi="ar-SY"/>
        </w:rPr>
        <w:t xml:space="preserve"> </w:t>
      </w:r>
      <w:r w:rsidR="00B4732C" w:rsidRPr="00D025A0">
        <w:rPr>
          <w:rFonts w:hint="cs"/>
          <w:color w:val="000000"/>
          <w:sz w:val="28"/>
          <w:szCs w:val="28"/>
          <w:rtl/>
          <w:lang w:bidi="ar-SY"/>
        </w:rPr>
        <w:t>[</w:t>
      </w:r>
      <w:r w:rsidRPr="009C477F">
        <w:rPr>
          <w:color w:val="000000"/>
          <w:sz w:val="28"/>
          <w:szCs w:val="28"/>
          <w:rtl/>
          <w:lang w:bidi="ar-SY"/>
        </w:rPr>
        <w:t>أخرجه الترمذي</w:t>
      </w:r>
      <w:r w:rsidR="00B4732C" w:rsidRPr="00D025A0">
        <w:rPr>
          <w:rFonts w:hint="cs"/>
          <w:color w:val="000000"/>
          <w:sz w:val="28"/>
          <w:szCs w:val="28"/>
          <w:rtl/>
          <w:lang w:bidi="ar-SY"/>
        </w:rPr>
        <w:t>]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9C477F" w:rsidRDefault="009C477F" w:rsidP="00437C12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وعن </w:t>
      </w:r>
      <w:r w:rsidR="00786391">
        <w:rPr>
          <w:color w:val="000000"/>
          <w:sz w:val="34"/>
          <w:szCs w:val="34"/>
          <w:rtl/>
          <w:lang w:bidi="ar-SY"/>
        </w:rPr>
        <w:t xml:space="preserve">عائشة </w:t>
      </w:r>
      <w:r w:rsidRPr="009C477F">
        <w:rPr>
          <w:color w:val="000000"/>
          <w:sz w:val="34"/>
          <w:szCs w:val="34"/>
          <w:rtl/>
          <w:lang w:bidi="ar-SY"/>
        </w:rPr>
        <w:t>رضي الله عنها قالت</w:t>
      </w:r>
      <w:r w:rsidR="00B4732C">
        <w:rPr>
          <w:color w:val="000000"/>
          <w:sz w:val="34"/>
          <w:szCs w:val="34"/>
          <w:rtl/>
          <w:lang w:bidi="ar-SY"/>
        </w:rPr>
        <w:t>:</w:t>
      </w:r>
      <w:r w:rsidRPr="009C477F">
        <w:rPr>
          <w:color w:val="000000"/>
          <w:sz w:val="34"/>
          <w:szCs w:val="34"/>
          <w:rtl/>
          <w:lang w:bidi="ar-SY"/>
        </w:rPr>
        <w:t xml:space="preserve"> قال رسولُ الله صلى الله عليه وسلم</w:t>
      </w:r>
      <w:r w:rsidR="00B4732C">
        <w:rPr>
          <w:color w:val="000000"/>
          <w:sz w:val="34"/>
          <w:szCs w:val="34"/>
          <w:rtl/>
          <w:lang w:bidi="ar-SY"/>
        </w:rPr>
        <w:t>:</w:t>
      </w:r>
      <w:r w:rsidR="00786391">
        <w:rPr>
          <w:color w:val="000000"/>
          <w:sz w:val="34"/>
          <w:szCs w:val="34"/>
          <w:rtl/>
          <w:lang w:bidi="ar-SY"/>
        </w:rPr>
        <w:t xml:space="preserve"> </w:t>
      </w:r>
      <w:r w:rsidR="00786391" w:rsidRPr="005B70F2">
        <w:rPr>
          <w:b/>
          <w:bCs/>
          <w:color w:val="0000FF"/>
          <w:sz w:val="32"/>
          <w:szCs w:val="32"/>
          <w:rtl/>
        </w:rPr>
        <w:t>«</w:t>
      </w:r>
      <w:r w:rsidRPr="009C477F">
        <w:rPr>
          <w:b/>
          <w:bCs/>
          <w:color w:val="0000FF"/>
          <w:sz w:val="32"/>
          <w:szCs w:val="32"/>
          <w:rtl/>
        </w:rPr>
        <w:t>مَا مِنْ مُصيبة تُصِيبُ المسلم إلا رف</w:t>
      </w:r>
      <w:r w:rsidR="00786391" w:rsidRPr="005B70F2">
        <w:rPr>
          <w:rFonts w:hint="cs"/>
          <w:b/>
          <w:bCs/>
          <w:color w:val="0000FF"/>
          <w:sz w:val="32"/>
          <w:szCs w:val="32"/>
          <w:rtl/>
        </w:rPr>
        <w:t>َ</w:t>
      </w:r>
      <w:r w:rsidRPr="009C477F">
        <w:rPr>
          <w:b/>
          <w:bCs/>
          <w:color w:val="0000FF"/>
          <w:sz w:val="32"/>
          <w:szCs w:val="32"/>
          <w:rtl/>
        </w:rPr>
        <w:t>ع</w:t>
      </w:r>
      <w:r w:rsidR="00786391" w:rsidRPr="005B70F2">
        <w:rPr>
          <w:rFonts w:hint="cs"/>
          <w:b/>
          <w:bCs/>
          <w:color w:val="0000FF"/>
          <w:sz w:val="32"/>
          <w:szCs w:val="32"/>
          <w:rtl/>
        </w:rPr>
        <w:t>َ</w:t>
      </w:r>
      <w:r w:rsidRPr="009C477F">
        <w:rPr>
          <w:b/>
          <w:bCs/>
          <w:color w:val="0000FF"/>
          <w:sz w:val="32"/>
          <w:szCs w:val="32"/>
          <w:rtl/>
        </w:rPr>
        <w:t>ه الله بها درجة</w:t>
      </w:r>
      <w:r w:rsidR="00B4732C" w:rsidRPr="005B70F2">
        <w:rPr>
          <w:b/>
          <w:bCs/>
          <w:color w:val="0000FF"/>
          <w:sz w:val="32"/>
          <w:szCs w:val="32"/>
          <w:rtl/>
        </w:rPr>
        <w:t>،</w:t>
      </w:r>
      <w:r w:rsidRPr="009C477F">
        <w:rPr>
          <w:b/>
          <w:bCs/>
          <w:color w:val="0000FF"/>
          <w:sz w:val="32"/>
          <w:szCs w:val="32"/>
          <w:rtl/>
        </w:rPr>
        <w:t xml:space="preserve"> وحطَّ عنه بها خطيئة، ح</w:t>
      </w:r>
      <w:r w:rsidR="00786391" w:rsidRPr="005B70F2">
        <w:rPr>
          <w:b/>
          <w:bCs/>
          <w:color w:val="0000FF"/>
          <w:sz w:val="32"/>
          <w:szCs w:val="32"/>
          <w:rtl/>
        </w:rPr>
        <w:t>تى الشَّوكة</w:t>
      </w:r>
      <w:r w:rsidRPr="009C477F">
        <w:rPr>
          <w:b/>
          <w:bCs/>
          <w:color w:val="0000FF"/>
          <w:sz w:val="32"/>
          <w:szCs w:val="32"/>
          <w:rtl/>
        </w:rPr>
        <w:t xml:space="preserve"> يُشاكُها»</w:t>
      </w:r>
      <w:r w:rsidR="00786391" w:rsidRPr="005B70F2">
        <w:rPr>
          <w:rFonts w:hint="cs"/>
          <w:color w:val="000000"/>
          <w:sz w:val="30"/>
          <w:szCs w:val="30"/>
          <w:rtl/>
          <w:lang w:bidi="ar-SY"/>
        </w:rPr>
        <w:t xml:space="preserve"> </w:t>
      </w:r>
      <w:r w:rsidR="00786391" w:rsidRPr="00D025A0">
        <w:rPr>
          <w:rFonts w:hint="cs"/>
          <w:color w:val="000000"/>
          <w:sz w:val="28"/>
          <w:szCs w:val="28"/>
          <w:rtl/>
          <w:lang w:bidi="ar-SY"/>
        </w:rPr>
        <w:t>[</w:t>
      </w:r>
      <w:r w:rsidR="00437C12">
        <w:rPr>
          <w:rFonts w:hint="cs"/>
          <w:color w:val="000000"/>
          <w:sz w:val="28"/>
          <w:szCs w:val="28"/>
          <w:rtl/>
          <w:lang w:bidi="ar-SY"/>
        </w:rPr>
        <w:t>أخرجه</w:t>
      </w:r>
      <w:r w:rsidRPr="009C477F">
        <w:rPr>
          <w:rFonts w:hint="cs"/>
          <w:color w:val="000000"/>
          <w:sz w:val="28"/>
          <w:szCs w:val="28"/>
          <w:rtl/>
          <w:lang w:bidi="ar-SY"/>
        </w:rPr>
        <w:t xml:space="preserve"> البخاري ومسلم</w:t>
      </w:r>
      <w:r w:rsidR="00786391" w:rsidRPr="00D025A0">
        <w:rPr>
          <w:rFonts w:hint="cs"/>
          <w:color w:val="000000"/>
          <w:sz w:val="28"/>
          <w:szCs w:val="28"/>
          <w:rtl/>
          <w:lang w:bidi="ar-SY"/>
        </w:rPr>
        <w:t>]</w:t>
      </w:r>
      <w:r w:rsidR="00786391" w:rsidRPr="009C477F">
        <w:rPr>
          <w:color w:val="000000"/>
          <w:sz w:val="34"/>
          <w:szCs w:val="34"/>
          <w:rtl/>
          <w:lang w:bidi="ar-SY"/>
        </w:rPr>
        <w:t>.</w:t>
      </w:r>
      <w:r w:rsidRPr="009C477F">
        <w:rPr>
          <w:color w:val="000000"/>
          <w:sz w:val="34"/>
          <w:szCs w:val="34"/>
          <w:lang w:bidi="ar-SY"/>
        </w:rPr>
        <w:t xml:space="preserve"> </w:t>
      </w:r>
    </w:p>
    <w:p w:rsidR="009C477F" w:rsidRPr="009C477F" w:rsidRDefault="009C477F" w:rsidP="005B70F2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color w:val="000000"/>
          <w:sz w:val="34"/>
          <w:szCs w:val="34"/>
          <w:rtl/>
          <w:lang w:bidi="ar-SY"/>
        </w:rPr>
        <w:t xml:space="preserve"> وَسُئِلَ الشّافِعِيّ 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-</w:t>
      </w:r>
      <w:r w:rsidRPr="009C477F">
        <w:rPr>
          <w:color w:val="000000"/>
          <w:sz w:val="34"/>
          <w:szCs w:val="34"/>
          <w:rtl/>
          <w:lang w:bidi="ar-SY"/>
        </w:rPr>
        <w:t>رَحِمَهُ اللّهُ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-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:</w:t>
      </w:r>
      <w:r w:rsidR="005B70F2">
        <w:rPr>
          <w:color w:val="000000"/>
          <w:sz w:val="34"/>
          <w:szCs w:val="34"/>
          <w:rtl/>
          <w:lang w:bidi="ar-SY"/>
        </w:rPr>
        <w:t xml:space="preserve"> أَيّمَا أَفضَلُ للرّجُل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:</w:t>
      </w:r>
      <w:r w:rsidR="005B70F2">
        <w:rPr>
          <w:color w:val="000000"/>
          <w:sz w:val="34"/>
          <w:szCs w:val="34"/>
          <w:rtl/>
          <w:lang w:bidi="ar-SY"/>
        </w:rPr>
        <w:t xml:space="preserve"> أَن يُمَكّنَ أَو يُبتَل</w:t>
      </w:r>
      <w:r w:rsidR="00786391">
        <w:rPr>
          <w:color w:val="000000"/>
          <w:sz w:val="34"/>
          <w:szCs w:val="34"/>
          <w:rtl/>
          <w:lang w:bidi="ar-SY"/>
        </w:rPr>
        <w:t>ى</w:t>
      </w:r>
      <w:r w:rsidRPr="009C477F">
        <w:rPr>
          <w:color w:val="000000"/>
          <w:sz w:val="34"/>
          <w:szCs w:val="34"/>
          <w:rtl/>
          <w:lang w:bidi="ar-SY"/>
        </w:rPr>
        <w:t>؟ فَقَالَ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:</w:t>
      </w:r>
      <w:r w:rsidR="005B70F2">
        <w:rPr>
          <w:color w:val="000000"/>
          <w:sz w:val="34"/>
          <w:szCs w:val="34"/>
          <w:rtl/>
          <w:lang w:bidi="ar-SY"/>
        </w:rPr>
        <w:t xml:space="preserve"> لَا يُمَكّنُ حَتّى يُب</w:t>
      </w:r>
      <w:r w:rsidRPr="009C477F">
        <w:rPr>
          <w:color w:val="000000"/>
          <w:sz w:val="34"/>
          <w:szCs w:val="34"/>
          <w:rtl/>
          <w:lang w:bidi="ar-SY"/>
        </w:rPr>
        <w:t>تَلَى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؟</w:t>
      </w:r>
    </w:p>
    <w:p w:rsidR="00786391" w:rsidRDefault="009C477F" w:rsidP="009C477F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عنوان خطبة اليوم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: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9C477F" w:rsidRPr="009C477F" w:rsidRDefault="00786391" w:rsidP="00786391">
      <w:pPr>
        <w:autoSpaceDE w:val="0"/>
        <w:autoSpaceDN w:val="0"/>
        <w:bidi/>
        <w:adjustRightInd w:val="0"/>
        <w:spacing w:line="240" w:lineRule="auto"/>
        <w:ind w:left="-1" w:firstLine="283"/>
        <w:jc w:val="center"/>
        <w:rPr>
          <w:rFonts w:hint="cs"/>
          <w:color w:val="000000"/>
          <w:sz w:val="34"/>
          <w:szCs w:val="34"/>
          <w:rtl/>
          <w:lang w:bidi="ar-SY"/>
        </w:rPr>
      </w:pPr>
      <w:r w:rsidRPr="00786391">
        <w:rPr>
          <w:rFonts w:hint="cs"/>
          <w:b/>
          <w:bCs/>
          <w:color w:val="000000"/>
          <w:sz w:val="34"/>
          <w:szCs w:val="34"/>
          <w:rtl/>
          <w:lang w:bidi="ar-SY"/>
        </w:rPr>
        <w:t>(</w:t>
      </w:r>
      <w:r w:rsidR="009C477F" w:rsidRPr="009C477F">
        <w:rPr>
          <w:rFonts w:hint="cs"/>
          <w:b/>
          <w:bCs/>
          <w:color w:val="000000"/>
          <w:sz w:val="34"/>
          <w:szCs w:val="34"/>
          <w:rtl/>
          <w:lang w:bidi="ar-SY"/>
        </w:rPr>
        <w:t>بين الهجرة والأزمة</w:t>
      </w:r>
      <w:r w:rsidRPr="00786391">
        <w:rPr>
          <w:rFonts w:hint="cs"/>
          <w:b/>
          <w:bCs/>
          <w:color w:val="000000"/>
          <w:sz w:val="34"/>
          <w:szCs w:val="34"/>
          <w:rtl/>
          <w:lang w:bidi="ar-SY"/>
        </w:rPr>
        <w:t>)</w:t>
      </w:r>
    </w:p>
    <w:p w:rsidR="009C477F" w:rsidRPr="009C477F" w:rsidRDefault="009C477F" w:rsidP="009C477F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أيها الإخوة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:</w:t>
      </w:r>
    </w:p>
    <w:p w:rsidR="009C477F" w:rsidRPr="009C477F" w:rsidRDefault="009C477F" w:rsidP="00786391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بمناسبة مرور يوم الهجرة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؛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هجرة النبي صلى الله عليه وسلم من مكة إلى المدينة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أحببت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أن أستعرض معكم  سيرة رسول الله 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 xml:space="preserve">صلى الله عليه وسلّم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من يوم نزل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ت 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"ا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قرأ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"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وحتى لحوق</w:t>
      </w:r>
      <w:r w:rsidR="00786391">
        <w:rPr>
          <w:rFonts w:hint="cs"/>
          <w:color w:val="000000"/>
          <w:sz w:val="34"/>
          <w:szCs w:val="34"/>
          <w:rtl/>
          <w:lang w:bidi="ar-SY"/>
        </w:rPr>
        <w:t>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ه صلى الله عليه وسلم بالرفيق الأعلى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لنرى الأزمة التي نعيش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أين هي من سيرة رسول الله صلى الله عليه وسلم وصحابته الكرام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9C477F" w:rsidRDefault="009C477F" w:rsidP="00A14F1D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ولا</w:t>
      </w:r>
      <w:r w:rsidR="00C4404B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ريب أنكم جميعا</w:t>
      </w:r>
      <w:r w:rsidR="00C4404B">
        <w:rPr>
          <w:rFonts w:hint="cs"/>
          <w:color w:val="000000"/>
          <w:sz w:val="34"/>
          <w:szCs w:val="34"/>
          <w:rtl/>
          <w:lang w:bidi="ar-SY"/>
        </w:rPr>
        <w:t>ً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قرأتم السيرة أو استمعتم يوما</w:t>
      </w:r>
      <w:r w:rsidR="00A14F1D">
        <w:rPr>
          <w:rFonts w:hint="cs"/>
          <w:color w:val="000000"/>
          <w:sz w:val="34"/>
          <w:szCs w:val="34"/>
          <w:rtl/>
          <w:lang w:bidi="ar-SY"/>
        </w:rPr>
        <w:t>ً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دروسها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أو على أقل</w:t>
      </w:r>
      <w:r w:rsidR="00A14F1D">
        <w:rPr>
          <w:rFonts w:hint="cs"/>
          <w:color w:val="000000"/>
          <w:sz w:val="34"/>
          <w:szCs w:val="34"/>
          <w:rtl/>
          <w:lang w:bidi="ar-SY"/>
        </w:rPr>
        <w:t>ّ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تقدير رأى واحدكم </w:t>
      </w:r>
      <w:r w:rsidR="00A14F1D">
        <w:rPr>
          <w:rFonts w:hint="cs"/>
          <w:color w:val="000000"/>
          <w:sz w:val="34"/>
          <w:szCs w:val="34"/>
          <w:rtl/>
          <w:lang w:bidi="ar-SY"/>
        </w:rPr>
        <w:t>"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فيلم الرسالة</w:t>
      </w:r>
      <w:r w:rsidR="00A14F1D">
        <w:rPr>
          <w:rFonts w:hint="cs"/>
          <w:color w:val="000000"/>
          <w:sz w:val="34"/>
          <w:szCs w:val="34"/>
          <w:rtl/>
          <w:lang w:bidi="ar-SY"/>
        </w:rPr>
        <w:t>"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الذي عرض لسيرته صلى الله عليه وسلم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وتعالوا الآن نستذكر أبرز حوادث السيرة، لننظر الش</w:t>
      </w:r>
      <w:r w:rsidR="004B5FE8">
        <w:rPr>
          <w:rFonts w:hint="cs"/>
          <w:color w:val="000000"/>
          <w:sz w:val="34"/>
          <w:szCs w:val="34"/>
          <w:rtl/>
          <w:lang w:bidi="ar-SY"/>
        </w:rPr>
        <w:t>ِّ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د</w:t>
      </w:r>
      <w:r w:rsidR="004B5FE8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ة التي نعيش</w:t>
      </w:r>
      <w:r w:rsidR="004B5FE8">
        <w:rPr>
          <w:rFonts w:hint="cs"/>
          <w:color w:val="000000"/>
          <w:sz w:val="34"/>
          <w:szCs w:val="34"/>
          <w:rtl/>
          <w:lang w:bidi="ar-SY"/>
        </w:rPr>
        <w:t>؛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ما</w:t>
      </w:r>
      <w:r w:rsidR="00A14F1D">
        <w:rPr>
          <w:rFonts w:hint="eastAsia"/>
          <w:color w:val="000000"/>
          <w:sz w:val="34"/>
          <w:szCs w:val="34"/>
          <w:rtl/>
          <w:lang w:bidi="ar-SY"/>
        </w:rPr>
        <w:t> 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حجمها مما عاشه رسول الله صلى الله عليه وسلم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: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9C477F" w:rsidRPr="004B5FE8" w:rsidRDefault="009C477F" w:rsidP="002613CE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في اليوم الأول لنزول </w:t>
      </w:r>
      <w:r w:rsidR="00684519" w:rsidRPr="004B5FE8">
        <w:rPr>
          <w:rFonts w:hint="cs"/>
          <w:color w:val="000000"/>
          <w:sz w:val="34"/>
          <w:szCs w:val="34"/>
          <w:rtl/>
          <w:lang w:bidi="ar-SY"/>
        </w:rPr>
        <w:t>"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اقرأ</w:t>
      </w:r>
      <w:r w:rsidR="00684519" w:rsidRPr="004B5FE8">
        <w:rPr>
          <w:rFonts w:hint="cs"/>
          <w:color w:val="000000"/>
          <w:sz w:val="34"/>
          <w:szCs w:val="34"/>
          <w:rtl/>
          <w:lang w:bidi="ar-SY"/>
        </w:rPr>
        <w:t>"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ول</w:t>
      </w:r>
      <w:r w:rsidR="00684519" w:rsidRPr="004B5FE8">
        <w:rPr>
          <w:rFonts w:hint="cs"/>
          <w:color w:val="000000"/>
          <w:sz w:val="34"/>
          <w:szCs w:val="34"/>
          <w:rtl/>
          <w:lang w:bidi="ar-SY"/>
        </w:rPr>
        <w:t>ُ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قيا جبريل عليه السلام</w:t>
      </w:r>
      <w:r w:rsidR="004B5FE8">
        <w:rPr>
          <w:rFonts w:hint="cs"/>
          <w:color w:val="000000"/>
          <w:sz w:val="34"/>
          <w:szCs w:val="34"/>
          <w:rtl/>
          <w:lang w:bidi="ar-SY"/>
        </w:rPr>
        <w:t>: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رج</w:t>
      </w:r>
      <w:r w:rsidR="004001BC" w:rsidRPr="004B5FE8">
        <w:rPr>
          <w:rFonts w:hint="cs"/>
          <w:color w:val="000000"/>
          <w:sz w:val="34"/>
          <w:szCs w:val="34"/>
          <w:rtl/>
          <w:lang w:bidi="ar-SY"/>
        </w:rPr>
        <w:t>َ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ف فؤاد النبي صلى الله عليه وسلم</w:t>
      </w:r>
      <w:r w:rsidR="00B4732C" w:rsidRP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وخ</w:t>
      </w:r>
      <w:r w:rsidR="00F54E8D" w:rsidRPr="004B5FE8">
        <w:rPr>
          <w:rFonts w:hint="cs"/>
          <w:color w:val="000000"/>
          <w:sz w:val="34"/>
          <w:szCs w:val="34"/>
          <w:rtl/>
          <w:lang w:bidi="ar-SY"/>
        </w:rPr>
        <w:t>َ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ش</w:t>
      </w:r>
      <w:r w:rsidR="00F54E8D" w:rsidRPr="004B5FE8">
        <w:rPr>
          <w:rFonts w:hint="cs"/>
          <w:color w:val="000000"/>
          <w:sz w:val="34"/>
          <w:szCs w:val="34"/>
          <w:rtl/>
          <w:lang w:bidi="ar-SY"/>
        </w:rPr>
        <w:t>ِ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ي على نفسه وبلغ الأمر منه الجهد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ونزل إلى خديجة عليها السلام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 xml:space="preserve"> يقول</w:t>
      </w:r>
      <w:r w:rsidR="00B4732C" w:rsidRPr="004B5FE8">
        <w:rPr>
          <w:rFonts w:hint="cs"/>
          <w:color w:val="000000"/>
          <w:sz w:val="34"/>
          <w:szCs w:val="34"/>
          <w:rtl/>
          <w:lang w:bidi="ar-SY"/>
        </w:rPr>
        <w:t>: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2613CE" w:rsidRPr="008D59B9">
        <w:rPr>
          <w:rFonts w:ascii="Traditional Arabic" w:eastAsia="Times New Roman" w:hAnsi="Traditional Arabic" w:hint="eastAsia"/>
          <w:b/>
          <w:bCs/>
          <w:color w:val="0000FF"/>
          <w:sz w:val="32"/>
          <w:szCs w:val="32"/>
          <w:rtl/>
          <w:lang w:eastAsia="zh-TW"/>
        </w:rPr>
        <w:t>«</w:t>
      </w:r>
      <w:r w:rsidR="002613CE" w:rsidRPr="008D59B9">
        <w:rPr>
          <w:rFonts w:ascii="Traditional Arabic" w:eastAsia="Times New Roman" w:hAnsi="Traditional Arabic" w:hint="cs"/>
          <w:b/>
          <w:bCs/>
          <w:color w:val="0000FF"/>
          <w:sz w:val="32"/>
          <w:szCs w:val="32"/>
          <w:rtl/>
          <w:lang w:eastAsia="zh-TW"/>
        </w:rPr>
        <w:t>زملوني زملوني، دثروني دثروني</w:t>
      </w:r>
      <w:r w:rsidR="002613CE" w:rsidRPr="008D59B9">
        <w:rPr>
          <w:rFonts w:ascii="Traditional Arabic" w:eastAsia="Times New Roman" w:hAnsi="Traditional Arabic" w:hint="eastAsia"/>
          <w:b/>
          <w:bCs/>
          <w:color w:val="0000FF"/>
          <w:sz w:val="32"/>
          <w:szCs w:val="32"/>
          <w:rtl/>
          <w:lang w:eastAsia="zh-TW"/>
        </w:rPr>
        <w:t>»</w:t>
      </w:r>
      <w:r w:rsidR="00B4732C" w:rsidRPr="004B5FE8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4B5FE8" w:rsidRDefault="009C477F" w:rsidP="004B5FE8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4B5FE8">
        <w:rPr>
          <w:rFonts w:hint="cs"/>
          <w:color w:val="000000"/>
          <w:sz w:val="34"/>
          <w:szCs w:val="34"/>
          <w:rtl/>
          <w:lang w:bidi="ar-SY"/>
        </w:rPr>
        <w:t>في السنة الثانية للبعثة</w:t>
      </w:r>
      <w:r w:rsidR="00F607B1" w:rsidRPr="004B5FE8">
        <w:rPr>
          <w:rFonts w:hint="cs"/>
          <w:color w:val="000000"/>
          <w:sz w:val="34"/>
          <w:szCs w:val="34"/>
          <w:rtl/>
          <w:lang w:bidi="ar-SY"/>
        </w:rPr>
        <w:t>: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تسامعت قريش بالإسلام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وبدأ يدخل فيه الضعفاء والفقراء والأتباع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فما راق لها ذلك ولا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رضيت بذا الحديث</w:t>
      </w:r>
      <w:r w:rsidR="00B4732C" w:rsidRP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وبدأت تفكر ما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تعمل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؟!!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9C477F" w:rsidRPr="004B5FE8" w:rsidRDefault="009C477F" w:rsidP="004B5FE8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4B5FE8">
        <w:rPr>
          <w:rFonts w:hint="cs"/>
          <w:color w:val="000000"/>
          <w:sz w:val="34"/>
          <w:szCs w:val="34"/>
          <w:rtl/>
          <w:lang w:bidi="ar-SY"/>
        </w:rPr>
        <w:lastRenderedPageBreak/>
        <w:t>في السنة الثالثة للبعثة</w:t>
      </w:r>
      <w:r w:rsidR="00F607B1" w:rsidRPr="004B5FE8">
        <w:rPr>
          <w:rFonts w:hint="cs"/>
          <w:color w:val="000000"/>
          <w:sz w:val="34"/>
          <w:szCs w:val="34"/>
          <w:rtl/>
          <w:lang w:bidi="ar-SY"/>
        </w:rPr>
        <w:t>: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تزايدت أعداد من آمن </w:t>
      </w:r>
      <w:r w:rsidR="00437C12">
        <w:rPr>
          <w:rFonts w:hint="cs"/>
          <w:color w:val="000000"/>
          <w:sz w:val="34"/>
          <w:szCs w:val="34"/>
          <w:rtl/>
          <w:lang w:bidi="ar-SY"/>
        </w:rPr>
        <w:t xml:space="preserve">، 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وقريش تلاحق المؤمنين كما يُ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لاحَق المجرمون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ويراق أول دم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ٍ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في الإسلام بعد شجار وقع بين سعد بن أبي وقاص وبعض المؤمنين من طرف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وقوم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ٍ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من المشركين استهزؤوا بعبادة المؤمنين ودينهم الجديد من طرف ثان</w:t>
      </w:r>
      <w:r w:rsidR="00726B3A" w:rsidRPr="004B5FE8">
        <w:rPr>
          <w:rFonts w:hint="cs"/>
          <w:color w:val="000000"/>
          <w:sz w:val="34"/>
          <w:szCs w:val="34"/>
          <w:rtl/>
          <w:lang w:bidi="ar-SY"/>
        </w:rPr>
        <w:t>.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9C477F" w:rsidRPr="009C477F" w:rsidRDefault="009C477F" w:rsidP="00F607B1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وفي هذه السنوات الثلاث يدعو النبي صلى الله عليه وسلم الناس سر</w:t>
      </w:r>
      <w:r w:rsidR="00726B3A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ا</w:t>
      </w:r>
      <w:r w:rsidR="00726B3A">
        <w:rPr>
          <w:rFonts w:hint="cs"/>
          <w:color w:val="000000"/>
          <w:sz w:val="34"/>
          <w:szCs w:val="34"/>
          <w:rtl/>
          <w:lang w:bidi="ar-SY"/>
        </w:rPr>
        <w:t>ً</w:t>
      </w:r>
      <w:r w:rsidR="00437C12">
        <w:rPr>
          <w:rFonts w:hint="cs"/>
          <w:color w:val="000000"/>
          <w:sz w:val="34"/>
          <w:szCs w:val="34"/>
          <w:rtl/>
          <w:lang w:bidi="ar-SY"/>
        </w:rPr>
        <w:t xml:space="preserve"> ،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يدخل ويخرج دار الأرقم خائفا</w:t>
      </w:r>
      <w:r w:rsidR="002F4758">
        <w:rPr>
          <w:rFonts w:hint="cs"/>
          <w:color w:val="000000"/>
          <w:sz w:val="34"/>
          <w:szCs w:val="34"/>
          <w:rtl/>
          <w:lang w:bidi="ar-SY"/>
        </w:rPr>
        <w:t>ً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يترقب</w:t>
      </w:r>
      <w:r w:rsidR="00F607B1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ومثل</w:t>
      </w:r>
      <w:r w:rsidR="002F4758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خوف</w:t>
      </w:r>
      <w:r w:rsidR="002F4758">
        <w:rPr>
          <w:rFonts w:hint="cs"/>
          <w:color w:val="000000"/>
          <w:sz w:val="34"/>
          <w:szCs w:val="34"/>
          <w:rtl/>
          <w:lang w:bidi="ar-SY"/>
        </w:rPr>
        <w:t>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ه خوف</w:t>
      </w:r>
      <w:r w:rsidR="002F4758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أصحاب</w:t>
      </w:r>
      <w:r w:rsidR="00554AD1">
        <w:rPr>
          <w:rFonts w:hint="cs"/>
          <w:color w:val="000000"/>
          <w:sz w:val="34"/>
          <w:szCs w:val="34"/>
          <w:rtl/>
          <w:lang w:bidi="ar-SY"/>
        </w:rPr>
        <w:t>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ه الكرام</w:t>
      </w:r>
      <w:r w:rsidR="00F607B1">
        <w:rPr>
          <w:rFonts w:hint="cs"/>
          <w:color w:val="000000"/>
          <w:sz w:val="34"/>
          <w:szCs w:val="34"/>
          <w:rtl/>
          <w:lang w:bidi="ar-SY"/>
        </w:rPr>
        <w:t xml:space="preserve"> رضي الله عنهم</w:t>
      </w:r>
      <w:r w:rsidR="002F4758">
        <w:rPr>
          <w:rFonts w:hint="cs"/>
          <w:color w:val="000000"/>
          <w:sz w:val="34"/>
          <w:szCs w:val="34"/>
          <w:rtl/>
          <w:lang w:bidi="ar-SY"/>
        </w:rPr>
        <w:t>.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9C477F" w:rsidRPr="004B5FE8" w:rsidRDefault="00F607B1" w:rsidP="004B5FE8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4B5FE8">
        <w:rPr>
          <w:rFonts w:hint="cs"/>
          <w:color w:val="000000"/>
          <w:sz w:val="34"/>
          <w:szCs w:val="34"/>
          <w:rtl/>
          <w:lang w:bidi="ar-SY"/>
        </w:rPr>
        <w:t xml:space="preserve">في </w:t>
      </w:r>
      <w:r w:rsidR="009C477F" w:rsidRPr="004B5FE8">
        <w:rPr>
          <w:rFonts w:hint="cs"/>
          <w:color w:val="000000"/>
          <w:sz w:val="34"/>
          <w:szCs w:val="34"/>
          <w:rtl/>
          <w:lang w:bidi="ar-SY"/>
        </w:rPr>
        <w:t>السنة الرابع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ة</w:t>
      </w:r>
      <w:r w:rsidR="009C477F" w:rsidRPr="004B5FE8">
        <w:rPr>
          <w:rFonts w:hint="cs"/>
          <w:color w:val="000000"/>
          <w:sz w:val="34"/>
          <w:szCs w:val="34"/>
          <w:rtl/>
          <w:lang w:bidi="ar-SY"/>
        </w:rPr>
        <w:t xml:space="preserve"> للبعثة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:</w:t>
      </w:r>
      <w:r w:rsidR="009C477F" w:rsidRPr="004B5FE8">
        <w:rPr>
          <w:rFonts w:hint="cs"/>
          <w:color w:val="000000"/>
          <w:sz w:val="34"/>
          <w:szCs w:val="34"/>
          <w:rtl/>
          <w:lang w:bidi="ar-SY"/>
        </w:rPr>
        <w:t xml:space="preserve"> إعلان الدعوة في قريش لنزول قوله تعالى</w:t>
      </w:r>
      <w:r w:rsidR="00B4732C" w:rsidRPr="004B5FE8">
        <w:rPr>
          <w:rFonts w:hint="cs"/>
          <w:color w:val="000000"/>
          <w:sz w:val="34"/>
          <w:szCs w:val="34"/>
          <w:rtl/>
          <w:lang w:bidi="ar-SY"/>
        </w:rPr>
        <w:t>:</w:t>
      </w:r>
      <w:r w:rsidR="009C477F" w:rsidRPr="004B5FE8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4B5FE8">
        <w:rPr>
          <w:rFonts w:ascii="Tahoma" w:hAnsi="Tahoma" w:cs="DecoType Naskh"/>
          <w:color w:val="FF0000"/>
          <w:sz w:val="34"/>
          <w:szCs w:val="34"/>
          <w:rtl/>
          <w:lang w:bidi="ar-SY"/>
        </w:rPr>
        <w:t>{</w:t>
      </w:r>
      <w:r w:rsidRPr="004B5FE8">
        <w:rPr>
          <w:rFonts w:ascii="Tahoma" w:hAnsi="Tahoma" w:cs="DecoType Naskh"/>
          <w:color w:val="008000"/>
          <w:sz w:val="34"/>
          <w:szCs w:val="34"/>
          <w:rtl/>
          <w:lang w:bidi="ar-SY"/>
        </w:rPr>
        <w:t>وَأَنْذِرْ عَشِيرَتَكَ الْأَقْرَبِينَ</w:t>
      </w:r>
      <w:r w:rsidRPr="004B5FE8">
        <w:rPr>
          <w:rFonts w:ascii="Tahoma" w:hAnsi="Tahoma" w:cs="DecoType Naskh"/>
          <w:color w:val="FF0000"/>
          <w:sz w:val="34"/>
          <w:szCs w:val="34"/>
          <w:rtl/>
          <w:lang w:bidi="ar-SY"/>
        </w:rPr>
        <w:t>}</w:t>
      </w:r>
      <w:r w:rsidRPr="004B5FE8">
        <w:rPr>
          <w:rFonts w:ascii="Tahoma" w:hAnsi="Tahoma" w:cs="DecoType Naskh"/>
          <w:color w:val="008000"/>
          <w:sz w:val="34"/>
          <w:szCs w:val="34"/>
          <w:rtl/>
          <w:lang w:bidi="ar-SY"/>
        </w:rPr>
        <w:t xml:space="preserve"> </w:t>
      </w:r>
      <w:r w:rsidR="00437C12">
        <w:rPr>
          <w:color w:val="000000"/>
          <w:sz w:val="28"/>
          <w:szCs w:val="28"/>
          <w:rtl/>
          <w:lang w:bidi="ar-SY"/>
        </w:rPr>
        <w:t>[الشعراء:</w:t>
      </w:r>
      <w:r w:rsidRPr="004B5FE8">
        <w:rPr>
          <w:color w:val="000000"/>
          <w:sz w:val="28"/>
          <w:szCs w:val="28"/>
          <w:rtl/>
          <w:lang w:bidi="ar-SY"/>
        </w:rPr>
        <w:t>214]</w:t>
      </w:r>
      <w:r w:rsidRP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="009C477F" w:rsidRPr="004B5FE8">
        <w:rPr>
          <w:rFonts w:hint="cs"/>
          <w:color w:val="000000"/>
          <w:sz w:val="34"/>
          <w:szCs w:val="34"/>
          <w:rtl/>
        </w:rPr>
        <w:t xml:space="preserve"> وقوله</w:t>
      </w:r>
      <w:r w:rsidR="00B4732C" w:rsidRPr="004B5FE8">
        <w:rPr>
          <w:rFonts w:hint="cs"/>
          <w:color w:val="000000"/>
          <w:sz w:val="34"/>
          <w:szCs w:val="34"/>
          <w:rtl/>
        </w:rPr>
        <w:t>:</w:t>
      </w:r>
      <w:r w:rsidR="009C477F" w:rsidRPr="004B5FE8">
        <w:rPr>
          <w:rFonts w:hint="cs"/>
          <w:color w:val="000000"/>
          <w:sz w:val="34"/>
          <w:szCs w:val="34"/>
          <w:rtl/>
        </w:rPr>
        <w:t xml:space="preserve"> </w:t>
      </w:r>
      <w:r w:rsidRPr="004B5FE8">
        <w:rPr>
          <w:rFonts w:ascii="Tahoma" w:hAnsi="Tahoma" w:cs="DecoType Naskh"/>
          <w:color w:val="FF0000"/>
          <w:sz w:val="34"/>
          <w:szCs w:val="34"/>
          <w:rtl/>
          <w:lang w:bidi="ar-SY"/>
        </w:rPr>
        <w:t>{</w:t>
      </w:r>
      <w:r w:rsidRPr="004B5FE8">
        <w:rPr>
          <w:rFonts w:ascii="Tahoma" w:hAnsi="Tahoma" w:cs="DecoType Naskh"/>
          <w:color w:val="008000"/>
          <w:sz w:val="34"/>
          <w:szCs w:val="34"/>
          <w:rtl/>
          <w:lang w:bidi="ar-SY"/>
        </w:rPr>
        <w:t>فَاصْدَعْ بِمَا تُؤْمَرُ وَأَعْرِضْ عَنِ الْمُشْرِكِينَ</w:t>
      </w:r>
      <w:r w:rsidRPr="004B5FE8">
        <w:rPr>
          <w:rFonts w:ascii="Tahoma" w:hAnsi="Tahoma" w:cs="DecoType Naskh"/>
          <w:color w:val="FF0000"/>
          <w:sz w:val="34"/>
          <w:szCs w:val="34"/>
          <w:rtl/>
          <w:lang w:bidi="ar-SY"/>
        </w:rPr>
        <w:t>}</w:t>
      </w:r>
      <w:r w:rsidRPr="004B5FE8">
        <w:rPr>
          <w:color w:val="000000"/>
          <w:sz w:val="28"/>
          <w:szCs w:val="28"/>
          <w:rtl/>
        </w:rPr>
        <w:t xml:space="preserve"> [الحجر: 94]</w:t>
      </w:r>
      <w:r w:rsidR="00B4732C" w:rsidRPr="004B5FE8">
        <w:rPr>
          <w:rFonts w:hint="cs"/>
          <w:color w:val="000000"/>
          <w:sz w:val="34"/>
          <w:szCs w:val="34"/>
          <w:rtl/>
        </w:rPr>
        <w:t>،</w:t>
      </w:r>
      <w:r w:rsidR="009C477F" w:rsidRPr="004B5FE8">
        <w:rPr>
          <w:rFonts w:hint="cs"/>
          <w:color w:val="000000"/>
          <w:sz w:val="34"/>
          <w:szCs w:val="34"/>
          <w:rtl/>
        </w:rPr>
        <w:t xml:space="preserve"> ويقول عمه أبو لهب: تب</w:t>
      </w:r>
      <w:r w:rsidRPr="004B5FE8">
        <w:rPr>
          <w:rFonts w:hint="cs"/>
          <w:color w:val="000000"/>
          <w:sz w:val="34"/>
          <w:szCs w:val="34"/>
          <w:rtl/>
        </w:rPr>
        <w:t>ّ</w:t>
      </w:r>
      <w:r w:rsidR="009C477F" w:rsidRPr="004B5FE8">
        <w:rPr>
          <w:rFonts w:hint="cs"/>
          <w:color w:val="000000"/>
          <w:sz w:val="34"/>
          <w:szCs w:val="34"/>
          <w:rtl/>
        </w:rPr>
        <w:t>اً لك</w:t>
      </w:r>
      <w:r w:rsidRPr="004B5FE8">
        <w:rPr>
          <w:rFonts w:hint="cs"/>
          <w:color w:val="000000"/>
          <w:sz w:val="34"/>
          <w:szCs w:val="34"/>
          <w:rtl/>
        </w:rPr>
        <w:t>،</w:t>
      </w:r>
      <w:r w:rsidR="009C477F" w:rsidRPr="004B5FE8">
        <w:rPr>
          <w:rFonts w:hint="cs"/>
          <w:color w:val="000000"/>
          <w:sz w:val="34"/>
          <w:szCs w:val="34"/>
          <w:rtl/>
        </w:rPr>
        <w:t xml:space="preserve"> ألهذا جمعتنا</w:t>
      </w:r>
      <w:r w:rsidRPr="004B5FE8">
        <w:rPr>
          <w:rFonts w:hint="cs"/>
          <w:color w:val="000000"/>
          <w:sz w:val="34"/>
          <w:szCs w:val="34"/>
          <w:rtl/>
        </w:rPr>
        <w:t>؟!</w:t>
      </w:r>
      <w:r w:rsidR="009C477F" w:rsidRPr="004B5FE8">
        <w:rPr>
          <w:rFonts w:hint="cs"/>
          <w:color w:val="000000"/>
          <w:sz w:val="34"/>
          <w:szCs w:val="34"/>
          <w:rtl/>
        </w:rPr>
        <w:t xml:space="preserve"> ويقول أبو طالب: نفسي لا</w:t>
      </w:r>
      <w:r w:rsidRPr="004B5FE8">
        <w:rPr>
          <w:rFonts w:hint="cs"/>
          <w:color w:val="000000"/>
          <w:sz w:val="34"/>
          <w:szCs w:val="34"/>
          <w:rtl/>
        </w:rPr>
        <w:t xml:space="preserve"> </w:t>
      </w:r>
      <w:r w:rsidR="009C477F" w:rsidRPr="004B5FE8">
        <w:rPr>
          <w:rFonts w:hint="cs"/>
          <w:color w:val="000000"/>
          <w:sz w:val="34"/>
          <w:szCs w:val="34"/>
          <w:rtl/>
        </w:rPr>
        <w:t>تطاوعني على فراق دين عبد المطلب</w:t>
      </w:r>
      <w:r w:rsidR="00B4732C" w:rsidRPr="004B5FE8">
        <w:rPr>
          <w:rFonts w:hint="cs"/>
          <w:color w:val="000000"/>
          <w:sz w:val="34"/>
          <w:szCs w:val="34"/>
          <w:rtl/>
        </w:rPr>
        <w:t>.</w:t>
      </w:r>
    </w:p>
    <w:p w:rsidR="009C477F" w:rsidRPr="009C477F" w:rsidRDefault="009C477F" w:rsidP="00AB7432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9C477F">
        <w:rPr>
          <w:rFonts w:hint="cs"/>
          <w:color w:val="000000"/>
          <w:sz w:val="34"/>
          <w:szCs w:val="34"/>
          <w:rtl/>
        </w:rPr>
        <w:t>يعذ</w:t>
      </w:r>
      <w:r w:rsidR="00F607B1">
        <w:rPr>
          <w:rFonts w:hint="cs"/>
          <w:color w:val="000000"/>
          <w:sz w:val="34"/>
          <w:szCs w:val="34"/>
          <w:rtl/>
        </w:rPr>
        <w:t>ِّ</w:t>
      </w:r>
      <w:r w:rsidRPr="009C477F">
        <w:rPr>
          <w:rFonts w:hint="cs"/>
          <w:color w:val="000000"/>
          <w:sz w:val="34"/>
          <w:szCs w:val="34"/>
          <w:rtl/>
        </w:rPr>
        <w:t>ب</w:t>
      </w:r>
      <w:r w:rsidR="00F607B1">
        <w:rPr>
          <w:rFonts w:hint="cs"/>
          <w:color w:val="000000"/>
          <w:sz w:val="34"/>
          <w:szCs w:val="34"/>
          <w:rtl/>
        </w:rPr>
        <w:t>ُ</w:t>
      </w:r>
      <w:r w:rsidRPr="009C477F">
        <w:rPr>
          <w:rFonts w:hint="cs"/>
          <w:color w:val="000000"/>
          <w:sz w:val="34"/>
          <w:szCs w:val="34"/>
          <w:rtl/>
        </w:rPr>
        <w:t xml:space="preserve"> سادة</w:t>
      </w:r>
      <w:r w:rsidR="00F607B1">
        <w:rPr>
          <w:rFonts w:hint="cs"/>
          <w:color w:val="000000"/>
          <w:sz w:val="34"/>
          <w:szCs w:val="34"/>
          <w:rtl/>
        </w:rPr>
        <w:t>ُ</w:t>
      </w:r>
      <w:r w:rsidRPr="009C477F">
        <w:rPr>
          <w:rFonts w:hint="cs"/>
          <w:color w:val="000000"/>
          <w:sz w:val="34"/>
          <w:szCs w:val="34"/>
          <w:rtl/>
        </w:rPr>
        <w:t xml:space="preserve"> قريش أتباع</w:t>
      </w:r>
      <w:r w:rsidR="00F607B1">
        <w:rPr>
          <w:rFonts w:hint="cs"/>
          <w:color w:val="000000"/>
          <w:sz w:val="34"/>
          <w:szCs w:val="34"/>
          <w:rtl/>
        </w:rPr>
        <w:t>َ</w:t>
      </w:r>
      <w:r w:rsidRPr="009C477F">
        <w:rPr>
          <w:rFonts w:hint="cs"/>
          <w:color w:val="000000"/>
          <w:sz w:val="34"/>
          <w:szCs w:val="34"/>
          <w:rtl/>
        </w:rPr>
        <w:t xml:space="preserve"> النبي صلى الله عليه وسلم</w:t>
      </w:r>
      <w:r w:rsidR="00B4732C">
        <w:rPr>
          <w:rFonts w:hint="cs"/>
          <w:color w:val="000000"/>
          <w:sz w:val="34"/>
          <w:szCs w:val="34"/>
          <w:rtl/>
        </w:rPr>
        <w:t>:</w:t>
      </w:r>
      <w:r w:rsidR="00AB7432">
        <w:rPr>
          <w:rFonts w:hint="cs"/>
          <w:color w:val="000000"/>
          <w:sz w:val="34"/>
          <w:szCs w:val="34"/>
          <w:rtl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</w:rPr>
        <w:t xml:space="preserve">اعتقالات- تعذيب </w:t>
      </w:r>
      <w:r w:rsidR="00AB7432">
        <w:rPr>
          <w:rFonts w:hint="cs"/>
          <w:color w:val="000000"/>
          <w:sz w:val="34"/>
          <w:szCs w:val="34"/>
          <w:rtl/>
        </w:rPr>
        <w:t>-</w:t>
      </w:r>
      <w:r w:rsidRPr="009C477F">
        <w:rPr>
          <w:rFonts w:hint="cs"/>
          <w:color w:val="000000"/>
          <w:sz w:val="34"/>
          <w:szCs w:val="34"/>
          <w:rtl/>
        </w:rPr>
        <w:t xml:space="preserve"> قتل- تشويه</w:t>
      </w:r>
      <w:r w:rsidR="00AB7432">
        <w:rPr>
          <w:rFonts w:hint="cs"/>
          <w:color w:val="000000"/>
          <w:sz w:val="34"/>
          <w:szCs w:val="34"/>
          <w:rtl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</w:rPr>
        <w:t xml:space="preserve">- تدمير للبنية التحتية </w:t>
      </w:r>
      <w:r w:rsidR="00AB7432">
        <w:rPr>
          <w:rFonts w:hint="cs"/>
          <w:color w:val="000000"/>
          <w:sz w:val="34"/>
          <w:szCs w:val="34"/>
          <w:rtl/>
        </w:rPr>
        <w:t>-</w:t>
      </w:r>
      <w:r w:rsidRPr="009C477F">
        <w:rPr>
          <w:rFonts w:hint="cs"/>
          <w:color w:val="000000"/>
          <w:sz w:val="34"/>
          <w:szCs w:val="34"/>
          <w:rtl/>
        </w:rPr>
        <w:t xml:space="preserve"> منع وصول الدواء والغذاء والكساء عن المؤمنين</w:t>
      </w:r>
      <w:r w:rsidR="00B4732C">
        <w:rPr>
          <w:rFonts w:hint="cs"/>
          <w:color w:val="000000"/>
          <w:sz w:val="34"/>
          <w:szCs w:val="34"/>
          <w:rtl/>
        </w:rPr>
        <w:t>.</w:t>
      </w:r>
    </w:p>
    <w:p w:rsidR="009C477F" w:rsidRPr="009C477F" w:rsidRDefault="009C477F" w:rsidP="009C477F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9C477F">
        <w:rPr>
          <w:rFonts w:hint="cs"/>
          <w:color w:val="000000"/>
          <w:sz w:val="34"/>
          <w:szCs w:val="34"/>
          <w:rtl/>
        </w:rPr>
        <w:t xml:space="preserve">أتذكرون </w:t>
      </w:r>
      <w:r w:rsidR="00AB7432">
        <w:rPr>
          <w:rFonts w:hint="cs"/>
          <w:color w:val="000000"/>
          <w:sz w:val="34"/>
          <w:szCs w:val="34"/>
          <w:rtl/>
        </w:rPr>
        <w:t>-</w:t>
      </w:r>
      <w:r w:rsidRPr="009C477F">
        <w:rPr>
          <w:rFonts w:hint="cs"/>
          <w:color w:val="000000"/>
          <w:sz w:val="34"/>
          <w:szCs w:val="34"/>
          <w:rtl/>
        </w:rPr>
        <w:t>أيها الإخوة</w:t>
      </w:r>
      <w:r w:rsidR="00AB7432">
        <w:rPr>
          <w:rFonts w:hint="cs"/>
          <w:color w:val="000000"/>
          <w:sz w:val="34"/>
          <w:szCs w:val="34"/>
          <w:rtl/>
        </w:rPr>
        <w:t>-</w:t>
      </w:r>
      <w:r w:rsidRPr="009C477F">
        <w:rPr>
          <w:rFonts w:hint="cs"/>
          <w:color w:val="000000"/>
          <w:sz w:val="34"/>
          <w:szCs w:val="34"/>
          <w:rtl/>
        </w:rPr>
        <w:t xml:space="preserve"> سيدنا بلالا</w:t>
      </w:r>
      <w:r w:rsidR="00AB7432">
        <w:rPr>
          <w:rFonts w:hint="cs"/>
          <w:color w:val="000000"/>
          <w:sz w:val="34"/>
          <w:szCs w:val="34"/>
          <w:rtl/>
        </w:rPr>
        <w:t>ً</w:t>
      </w:r>
      <w:r w:rsidRPr="009C477F">
        <w:rPr>
          <w:rFonts w:hint="cs"/>
          <w:color w:val="000000"/>
          <w:sz w:val="34"/>
          <w:szCs w:val="34"/>
          <w:rtl/>
        </w:rPr>
        <w:t xml:space="preserve"> الحبشي</w:t>
      </w:r>
      <w:r w:rsidR="00437C12">
        <w:rPr>
          <w:rFonts w:hint="cs"/>
          <w:color w:val="000000"/>
          <w:sz w:val="34"/>
          <w:szCs w:val="34"/>
          <w:rtl/>
        </w:rPr>
        <w:t xml:space="preserve"> رضي الله عنه</w:t>
      </w:r>
      <w:r w:rsidRPr="009C477F">
        <w:rPr>
          <w:rFonts w:hint="cs"/>
          <w:color w:val="000000"/>
          <w:sz w:val="34"/>
          <w:szCs w:val="34"/>
          <w:rtl/>
        </w:rPr>
        <w:t xml:space="preserve"> كيف كان ي</w:t>
      </w:r>
      <w:r w:rsidR="0024770C">
        <w:rPr>
          <w:rFonts w:hint="cs"/>
          <w:color w:val="000000"/>
          <w:sz w:val="34"/>
          <w:szCs w:val="34"/>
          <w:rtl/>
        </w:rPr>
        <w:t>ُ</w:t>
      </w:r>
      <w:r w:rsidRPr="009C477F">
        <w:rPr>
          <w:rFonts w:hint="cs"/>
          <w:color w:val="000000"/>
          <w:sz w:val="34"/>
          <w:szCs w:val="34"/>
          <w:rtl/>
        </w:rPr>
        <w:t>كو</w:t>
      </w:r>
      <w:r w:rsidR="0024770C">
        <w:rPr>
          <w:rFonts w:hint="cs"/>
          <w:color w:val="000000"/>
          <w:sz w:val="34"/>
          <w:szCs w:val="34"/>
          <w:rtl/>
        </w:rPr>
        <w:t>َ</w:t>
      </w:r>
      <w:r w:rsidRPr="009C477F">
        <w:rPr>
          <w:rFonts w:hint="cs"/>
          <w:color w:val="000000"/>
          <w:sz w:val="34"/>
          <w:szCs w:val="34"/>
          <w:rtl/>
        </w:rPr>
        <w:t>ى بنار صحراء مكة</w:t>
      </w:r>
      <w:r w:rsidR="00B4732C">
        <w:rPr>
          <w:rFonts w:hint="cs"/>
          <w:color w:val="000000"/>
          <w:sz w:val="34"/>
          <w:szCs w:val="34"/>
          <w:rtl/>
        </w:rPr>
        <w:t>،</w:t>
      </w:r>
      <w:r w:rsidRPr="009C477F">
        <w:rPr>
          <w:rFonts w:hint="cs"/>
          <w:color w:val="000000"/>
          <w:sz w:val="34"/>
          <w:szCs w:val="34"/>
          <w:rtl/>
        </w:rPr>
        <w:t xml:space="preserve"> أتذكرون عمارا</w:t>
      </w:r>
      <w:r w:rsidR="00437C12">
        <w:rPr>
          <w:rFonts w:hint="cs"/>
          <w:color w:val="000000"/>
          <w:sz w:val="34"/>
          <w:szCs w:val="34"/>
          <w:rtl/>
        </w:rPr>
        <w:t xml:space="preserve">ً رضي الله عنه </w:t>
      </w:r>
      <w:r w:rsidRPr="009C477F">
        <w:rPr>
          <w:rFonts w:hint="cs"/>
          <w:color w:val="000000"/>
          <w:sz w:val="34"/>
          <w:szCs w:val="34"/>
          <w:rtl/>
        </w:rPr>
        <w:t>كيف قتلوا أباه وبقروا بطن</w:t>
      </w:r>
      <w:r w:rsidR="005B70F2">
        <w:rPr>
          <w:rFonts w:hint="cs"/>
          <w:color w:val="000000"/>
          <w:sz w:val="34"/>
          <w:szCs w:val="34"/>
          <w:rtl/>
        </w:rPr>
        <w:t>َ</w:t>
      </w:r>
      <w:r w:rsidRPr="009C477F">
        <w:rPr>
          <w:rFonts w:hint="cs"/>
          <w:color w:val="000000"/>
          <w:sz w:val="34"/>
          <w:szCs w:val="34"/>
          <w:rtl/>
        </w:rPr>
        <w:t xml:space="preserve"> أم</w:t>
      </w:r>
      <w:r w:rsidR="005B70F2">
        <w:rPr>
          <w:rFonts w:hint="cs"/>
          <w:color w:val="000000"/>
          <w:sz w:val="34"/>
          <w:szCs w:val="34"/>
          <w:rtl/>
        </w:rPr>
        <w:t>ّ</w:t>
      </w:r>
      <w:r w:rsidRPr="009C477F">
        <w:rPr>
          <w:rFonts w:hint="cs"/>
          <w:color w:val="000000"/>
          <w:sz w:val="34"/>
          <w:szCs w:val="34"/>
          <w:rtl/>
        </w:rPr>
        <w:t>ه على مرأى منه</w:t>
      </w:r>
      <w:r w:rsidR="00B4732C">
        <w:rPr>
          <w:rFonts w:hint="cs"/>
          <w:color w:val="000000"/>
          <w:sz w:val="34"/>
          <w:szCs w:val="34"/>
          <w:rtl/>
        </w:rPr>
        <w:t>،</w:t>
      </w:r>
      <w:r w:rsidRPr="009C477F">
        <w:rPr>
          <w:rFonts w:hint="cs"/>
          <w:color w:val="000000"/>
          <w:sz w:val="30"/>
          <w:szCs w:val="30"/>
          <w:rtl/>
        </w:rPr>
        <w:t xml:space="preserve"> </w:t>
      </w:r>
      <w:r w:rsidR="005B70F2" w:rsidRPr="005B70F2">
        <w:rPr>
          <w:rFonts w:hint="eastAsia"/>
          <w:b/>
          <w:bCs/>
          <w:color w:val="0000FF"/>
          <w:sz w:val="32"/>
          <w:szCs w:val="32"/>
          <w:rtl/>
        </w:rPr>
        <w:t>«</w:t>
      </w:r>
      <w:r w:rsidRPr="009C477F">
        <w:rPr>
          <w:rFonts w:hint="cs"/>
          <w:b/>
          <w:bCs/>
          <w:color w:val="0000FF"/>
          <w:sz w:val="32"/>
          <w:szCs w:val="32"/>
          <w:rtl/>
        </w:rPr>
        <w:t>صبراً آل</w:t>
      </w:r>
      <w:r w:rsidR="005B70F2" w:rsidRPr="005B70F2">
        <w:rPr>
          <w:rFonts w:hint="cs"/>
          <w:b/>
          <w:bCs/>
          <w:color w:val="0000FF"/>
          <w:sz w:val="32"/>
          <w:szCs w:val="32"/>
          <w:rtl/>
        </w:rPr>
        <w:t>َ</w:t>
      </w:r>
      <w:r w:rsidRPr="009C477F">
        <w:rPr>
          <w:rFonts w:hint="cs"/>
          <w:b/>
          <w:bCs/>
          <w:color w:val="0000FF"/>
          <w:sz w:val="32"/>
          <w:szCs w:val="32"/>
          <w:rtl/>
        </w:rPr>
        <w:t xml:space="preserve"> ياسر</w:t>
      </w:r>
      <w:r w:rsidR="005B70F2" w:rsidRPr="005B70F2">
        <w:rPr>
          <w:rFonts w:hint="cs"/>
          <w:b/>
          <w:bCs/>
          <w:color w:val="0000FF"/>
          <w:sz w:val="32"/>
          <w:szCs w:val="32"/>
          <w:rtl/>
        </w:rPr>
        <w:t>،</w:t>
      </w:r>
      <w:r w:rsidRPr="009C477F">
        <w:rPr>
          <w:rFonts w:hint="cs"/>
          <w:b/>
          <w:bCs/>
          <w:color w:val="0000FF"/>
          <w:sz w:val="32"/>
          <w:szCs w:val="32"/>
          <w:rtl/>
        </w:rPr>
        <w:t xml:space="preserve"> فإن موعد</w:t>
      </w:r>
      <w:r w:rsidR="005B70F2" w:rsidRPr="005B70F2">
        <w:rPr>
          <w:rFonts w:hint="cs"/>
          <w:b/>
          <w:bCs/>
          <w:color w:val="0000FF"/>
          <w:sz w:val="32"/>
          <w:szCs w:val="32"/>
          <w:rtl/>
        </w:rPr>
        <w:t>َ</w:t>
      </w:r>
      <w:r w:rsidRPr="009C477F">
        <w:rPr>
          <w:rFonts w:hint="cs"/>
          <w:b/>
          <w:bCs/>
          <w:color w:val="0000FF"/>
          <w:sz w:val="32"/>
          <w:szCs w:val="32"/>
          <w:rtl/>
        </w:rPr>
        <w:t>كم الجنة</w:t>
      </w:r>
      <w:r w:rsidR="005B70F2" w:rsidRPr="005B70F2">
        <w:rPr>
          <w:rFonts w:hint="eastAsia"/>
          <w:b/>
          <w:bCs/>
          <w:color w:val="0000FF"/>
          <w:sz w:val="32"/>
          <w:szCs w:val="32"/>
          <w:rtl/>
        </w:rPr>
        <w:t>»</w:t>
      </w:r>
      <w:r w:rsidR="00B4732C">
        <w:rPr>
          <w:rFonts w:hint="cs"/>
          <w:color w:val="000000"/>
          <w:sz w:val="34"/>
          <w:szCs w:val="34"/>
          <w:rtl/>
        </w:rPr>
        <w:t>.</w:t>
      </w:r>
    </w:p>
    <w:p w:rsidR="009C477F" w:rsidRPr="009C477F" w:rsidRDefault="009C477F" w:rsidP="009C477F">
      <w:pPr>
        <w:autoSpaceDE w:val="0"/>
        <w:autoSpaceDN w:val="0"/>
        <w:bidi/>
        <w:adjustRightInd w:val="0"/>
        <w:spacing w:line="240" w:lineRule="auto"/>
        <w:ind w:left="-1" w:right="-24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9C477F">
        <w:rPr>
          <w:rFonts w:hint="cs"/>
          <w:color w:val="000000"/>
          <w:sz w:val="34"/>
          <w:szCs w:val="34"/>
          <w:rtl/>
        </w:rPr>
        <w:t>أتعلمون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أن الزبير بن العوام </w:t>
      </w:r>
      <w:r w:rsidR="00437C12">
        <w:rPr>
          <w:rFonts w:hint="cs"/>
          <w:color w:val="000000"/>
          <w:sz w:val="34"/>
          <w:szCs w:val="34"/>
          <w:rtl/>
        </w:rPr>
        <w:t xml:space="preserve"> رضي الله عنه</w:t>
      </w:r>
      <w:r w:rsidR="004B5FE8" w:rsidRPr="009C477F">
        <w:rPr>
          <w:rFonts w:hint="cs"/>
          <w:color w:val="000000"/>
          <w:sz w:val="34"/>
          <w:szCs w:val="34"/>
          <w:rtl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أسلم وله من العمر أربع عشرة سنة</w:t>
      </w:r>
      <w:r w:rsidR="004B5FE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وكان عمه ي</w:t>
      </w:r>
      <w:r w:rsidR="004B5FE8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ع</w:t>
      </w:r>
      <w:r w:rsidR="004B5FE8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ل</w:t>
      </w:r>
      <w:r w:rsidR="004B5FE8">
        <w:rPr>
          <w:rFonts w:hint="cs"/>
          <w:color w:val="000000"/>
          <w:sz w:val="34"/>
          <w:szCs w:val="34"/>
          <w:rtl/>
          <w:lang w:bidi="ar-SY"/>
        </w:rPr>
        <w:t>ّ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قه في حصير ويدخ</w:t>
      </w:r>
      <w:r w:rsidR="00B70DC9">
        <w:rPr>
          <w:rFonts w:hint="cs"/>
          <w:color w:val="000000"/>
          <w:sz w:val="34"/>
          <w:szCs w:val="34"/>
          <w:rtl/>
          <w:lang w:bidi="ar-SY"/>
        </w:rPr>
        <w:t>ّ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ن عليه ليرجع إلى الكفر، والزبير يقول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: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لا</w:t>
      </w:r>
      <w:r w:rsidR="00B70DC9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أكفر أبدا</w:t>
      </w:r>
      <w:r w:rsidR="00B70DC9">
        <w:rPr>
          <w:rFonts w:hint="cs"/>
          <w:color w:val="000000"/>
          <w:sz w:val="34"/>
          <w:szCs w:val="34"/>
          <w:rtl/>
          <w:lang w:bidi="ar-SY"/>
        </w:rPr>
        <w:t>ً.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9C477F" w:rsidRPr="009C477F" w:rsidRDefault="009C477F" w:rsidP="00313EDC">
      <w:pPr>
        <w:autoSpaceDE w:val="0"/>
        <w:autoSpaceDN w:val="0"/>
        <w:bidi/>
        <w:adjustRightInd w:val="0"/>
        <w:spacing w:line="240" w:lineRule="auto"/>
        <w:ind w:left="-1" w:right="-24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خباب بن الأر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ت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ّ</w:t>
      </w:r>
      <w:r w:rsidR="00CC28B3" w:rsidRPr="009C477F">
        <w:rPr>
          <w:rFonts w:hint="cs"/>
          <w:color w:val="000000"/>
          <w:sz w:val="34"/>
          <w:szCs w:val="34"/>
          <w:rtl/>
        </w:rPr>
        <w:t xml:space="preserve"> 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توضَع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الحديدة المحماة على ظهره، وأبو فُكيهة ي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رب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ط بحبل في رجله وي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ج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ر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ّ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على رمال الصحراء، ومصعب بن عمير</w:t>
      </w:r>
      <w:r w:rsidR="00CC28B3" w:rsidRPr="009C477F">
        <w:rPr>
          <w:rFonts w:hint="cs"/>
          <w:color w:val="000000"/>
          <w:sz w:val="34"/>
          <w:szCs w:val="34"/>
          <w:rtl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يبيت من دون مأوى أو ثوب ساتر، وتموت تحت التعذيب ثويبة</w:t>
      </w:r>
      <w:r w:rsidR="00CC28B3">
        <w:rPr>
          <w:rFonts w:hint="cs"/>
          <w:color w:val="000000"/>
          <w:sz w:val="34"/>
          <w:szCs w:val="34"/>
          <w:rtl/>
        </w:rPr>
        <w:t>،</w:t>
      </w:r>
      <w:r w:rsidR="00CC28B3" w:rsidRPr="009C477F">
        <w:rPr>
          <w:rFonts w:hint="cs"/>
          <w:color w:val="000000"/>
          <w:sz w:val="34"/>
          <w:szCs w:val="34"/>
          <w:rtl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وت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ص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اب بالعمى زنيرة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437C12">
        <w:rPr>
          <w:rFonts w:hint="cs"/>
          <w:color w:val="000000"/>
          <w:sz w:val="34"/>
          <w:szCs w:val="34"/>
          <w:rtl/>
        </w:rPr>
        <w:t xml:space="preserve">، </w:t>
      </w:r>
      <w:r w:rsidR="00CC28B3">
        <w:rPr>
          <w:rFonts w:hint="cs"/>
          <w:color w:val="000000"/>
          <w:sz w:val="34"/>
          <w:szCs w:val="34"/>
          <w:rtl/>
        </w:rPr>
        <w:t>رضي الله عنه</w:t>
      </w:r>
      <w:r w:rsidR="00313EDC">
        <w:rPr>
          <w:rFonts w:hint="cs"/>
          <w:color w:val="000000"/>
          <w:sz w:val="34"/>
          <w:szCs w:val="34"/>
          <w:rtl/>
        </w:rPr>
        <w:t>م أجمعين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ولم ي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سل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م قائد الركب سيدنا محمد صلى الله عليه وسلم من الأذى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:</w:t>
      </w:r>
      <w:r w:rsidR="00CC28B3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CC28B3" w:rsidRPr="00CC28B3">
        <w:rPr>
          <w:rFonts w:hint="eastAsia"/>
          <w:b/>
          <w:bCs/>
          <w:color w:val="0000FF"/>
          <w:sz w:val="32"/>
          <w:szCs w:val="32"/>
          <w:rtl/>
        </w:rPr>
        <w:t>«</w:t>
      </w:r>
      <w:r w:rsidRPr="009C477F">
        <w:rPr>
          <w:rFonts w:hint="cs"/>
          <w:b/>
          <w:bCs/>
          <w:color w:val="0000FF"/>
          <w:sz w:val="32"/>
          <w:szCs w:val="32"/>
          <w:rtl/>
        </w:rPr>
        <w:t>أوذيت في الله</w:t>
      </w:r>
      <w:r w:rsidR="00CC28B3" w:rsidRPr="00CC28B3">
        <w:rPr>
          <w:rFonts w:hint="cs"/>
          <w:b/>
          <w:bCs/>
          <w:color w:val="0000FF"/>
          <w:sz w:val="32"/>
          <w:szCs w:val="32"/>
          <w:rtl/>
        </w:rPr>
        <w:t>،</w:t>
      </w:r>
      <w:r w:rsidRPr="009C477F">
        <w:rPr>
          <w:rFonts w:hint="cs"/>
          <w:b/>
          <w:bCs/>
          <w:color w:val="0000FF"/>
          <w:sz w:val="32"/>
          <w:szCs w:val="32"/>
          <w:rtl/>
        </w:rPr>
        <w:t xml:space="preserve"> وما أوذي نبي</w:t>
      </w:r>
      <w:r w:rsidR="00CC28B3">
        <w:rPr>
          <w:rFonts w:hint="cs"/>
          <w:b/>
          <w:bCs/>
          <w:color w:val="0000FF"/>
          <w:sz w:val="32"/>
          <w:szCs w:val="32"/>
          <w:rtl/>
        </w:rPr>
        <w:t>ٌّ</w:t>
      </w:r>
      <w:r w:rsidRPr="009C477F">
        <w:rPr>
          <w:rFonts w:hint="cs"/>
          <w:b/>
          <w:bCs/>
          <w:color w:val="0000FF"/>
          <w:sz w:val="32"/>
          <w:szCs w:val="32"/>
          <w:rtl/>
        </w:rPr>
        <w:t xml:space="preserve"> مثل ما أوذيت</w:t>
      </w:r>
      <w:r w:rsidR="00CC28B3" w:rsidRPr="00CC28B3">
        <w:rPr>
          <w:rFonts w:hint="eastAsia"/>
          <w:b/>
          <w:bCs/>
          <w:color w:val="0000FF"/>
          <w:sz w:val="32"/>
          <w:szCs w:val="32"/>
          <w:rtl/>
        </w:rPr>
        <w:t>»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313EDC" w:rsidRDefault="009C477F" w:rsidP="00313ED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right="-24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313EDC">
        <w:rPr>
          <w:rFonts w:hint="cs"/>
          <w:color w:val="000000"/>
          <w:sz w:val="34"/>
          <w:szCs w:val="34"/>
          <w:rtl/>
          <w:lang w:bidi="ar-SY"/>
        </w:rPr>
        <w:t>السنة الخامسة للبعثة</w:t>
      </w:r>
      <w:r w:rsidR="00313EDC" w:rsidRPr="00313EDC">
        <w:rPr>
          <w:rFonts w:hint="cs"/>
          <w:color w:val="000000"/>
          <w:sz w:val="34"/>
          <w:szCs w:val="34"/>
          <w:rtl/>
          <w:lang w:bidi="ar-SY"/>
        </w:rPr>
        <w:t>: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يشتد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ّ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أذى قريش</w:t>
      </w:r>
      <w:r w:rsidR="00B4732C" w:rsidRPr="00313ED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ويسافر الصحابة من ديارهم وقلوبهم فيها 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-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>هجرة الحبشة الأول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ى-</w:t>
      </w:r>
      <w:r w:rsidR="00B4732C" w:rsidRPr="00313ED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وفي المهاجرين بنت رسول الله صلى الله عليه وسلم رقي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ّ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>ة وصهره عثمان</w:t>
      </w:r>
      <w:r w:rsidR="00B4732C" w:rsidRPr="00313ED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وقريش تلاحقهم إلى الحبشة</w:t>
      </w:r>
      <w:r w:rsidR="00B4732C" w:rsidRPr="00313ED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لمنع استقبالهم أو إيوائهم</w:t>
      </w:r>
      <w:r w:rsidR="00B4732C" w:rsidRPr="00313ED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313EDC" w:rsidRDefault="009C477F" w:rsidP="00313ED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right="-24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313EDC">
        <w:rPr>
          <w:rFonts w:hint="cs"/>
          <w:color w:val="000000"/>
          <w:sz w:val="34"/>
          <w:szCs w:val="34"/>
          <w:rtl/>
          <w:lang w:bidi="ar-SY"/>
        </w:rPr>
        <w:t>وفي نهاية السنة السادسة للبعثة ومطلع السابعة</w:t>
      </w:r>
      <w:r w:rsidR="00313EDC" w:rsidRPr="00313EDC">
        <w:rPr>
          <w:rFonts w:hint="cs"/>
          <w:color w:val="000000"/>
          <w:sz w:val="34"/>
          <w:szCs w:val="34"/>
          <w:rtl/>
          <w:lang w:bidi="ar-SY"/>
        </w:rPr>
        <w:t>: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ت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ُ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>هاجر الد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ّ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>فعة الثانية من الصحابة في هجرة الحبشة الثانية</w:t>
      </w:r>
      <w:r w:rsidR="00B4732C" w:rsidRPr="00313ED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زاد عددهم على الثمانين</w:t>
      </w:r>
      <w:r w:rsidR="00B4732C" w:rsidRPr="00313ED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من أصل عدد كل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ّ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>ي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ٍّ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للمسلمين لا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>يتجاوز المئات الخمس</w:t>
      </w:r>
      <w:r w:rsidR="00B4732C" w:rsidRPr="00313ED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 xml:space="preserve"> بمعنى أن ربع السكان أو قل خمسهم شُر</w:t>
      </w:r>
      <w:r w:rsidR="00313EDC">
        <w:rPr>
          <w:rFonts w:hint="cs"/>
          <w:color w:val="000000"/>
          <w:sz w:val="34"/>
          <w:szCs w:val="34"/>
          <w:rtl/>
          <w:lang w:bidi="ar-SY"/>
        </w:rPr>
        <w:t>ِّ</w:t>
      </w:r>
      <w:r w:rsidRPr="00313EDC">
        <w:rPr>
          <w:rFonts w:hint="cs"/>
          <w:color w:val="000000"/>
          <w:sz w:val="34"/>
          <w:szCs w:val="34"/>
          <w:rtl/>
          <w:lang w:bidi="ar-SY"/>
        </w:rPr>
        <w:t>دوا وسافروا وخرجوا من ديارهم.</w:t>
      </w:r>
    </w:p>
    <w:p w:rsidR="009C477F" w:rsidRPr="0058374B" w:rsidRDefault="009C477F" w:rsidP="0058374B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right="-24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58374B">
        <w:rPr>
          <w:rFonts w:hint="cs"/>
          <w:color w:val="000000"/>
          <w:sz w:val="34"/>
          <w:szCs w:val="34"/>
          <w:rtl/>
          <w:lang w:bidi="ar-SY"/>
        </w:rPr>
        <w:t>ثم تأتي السنوات العقيمات الثلاث</w:t>
      </w:r>
      <w:r w:rsidR="0058374B">
        <w:rPr>
          <w:rFonts w:hint="cs"/>
          <w:color w:val="000000"/>
          <w:sz w:val="34"/>
          <w:szCs w:val="34"/>
          <w:rtl/>
          <w:lang w:bidi="ar-SY"/>
        </w:rPr>
        <w:t>؛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سنوات الحصار في شعب أبي طالب</w:t>
      </w:r>
      <w:r w:rsidR="0058374B" w:rsidRPr="0058374B">
        <w:rPr>
          <w:rFonts w:hint="cs"/>
          <w:color w:val="000000"/>
          <w:sz w:val="34"/>
          <w:szCs w:val="34"/>
          <w:rtl/>
          <w:lang w:bidi="ar-SY"/>
        </w:rPr>
        <w:t>: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ائتم</w:t>
      </w:r>
      <w:r w:rsidR="0058374B">
        <w:rPr>
          <w:rFonts w:hint="cs"/>
          <w:color w:val="000000"/>
          <w:sz w:val="34"/>
          <w:szCs w:val="34"/>
          <w:rtl/>
          <w:lang w:bidi="ar-SY"/>
        </w:rPr>
        <w:t>َ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ر</w:t>
      </w:r>
      <w:r w:rsidR="0058374B">
        <w:rPr>
          <w:rFonts w:hint="cs"/>
          <w:color w:val="000000"/>
          <w:sz w:val="34"/>
          <w:szCs w:val="34"/>
          <w:rtl/>
          <w:lang w:bidi="ar-SY"/>
        </w:rPr>
        <w:t>َ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ت قريش</w:t>
      </w:r>
      <w:r w:rsidR="0058374B">
        <w:rPr>
          <w:rFonts w:hint="cs"/>
          <w:color w:val="000000"/>
          <w:sz w:val="34"/>
          <w:szCs w:val="34"/>
          <w:rtl/>
          <w:lang w:bidi="ar-SY"/>
        </w:rPr>
        <w:t>،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وكتبوا في ذلك كتابا</w:t>
      </w:r>
      <w:r w:rsidR="0058374B">
        <w:rPr>
          <w:rFonts w:hint="cs"/>
          <w:color w:val="000000"/>
          <w:sz w:val="34"/>
          <w:szCs w:val="34"/>
          <w:rtl/>
          <w:lang w:bidi="ar-SY"/>
        </w:rPr>
        <w:t>ً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وتعاهدوا وتواث</w:t>
      </w:r>
      <w:r w:rsidR="0058374B">
        <w:rPr>
          <w:rFonts w:hint="cs"/>
          <w:color w:val="000000"/>
          <w:sz w:val="34"/>
          <w:szCs w:val="34"/>
          <w:rtl/>
          <w:lang w:bidi="ar-SY"/>
        </w:rPr>
        <w:t>َ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قوا على قطيعة اقتصادية واجتماعية وإعلامي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ّ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ة للنبي صلى الله عليه وسلم وم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َ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ن آم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َ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ن معه</w:t>
      </w:r>
      <w:r w:rsidR="00B4732C" w:rsidRPr="0058374B">
        <w:rPr>
          <w:rFonts w:hint="cs"/>
          <w:color w:val="000000"/>
          <w:sz w:val="34"/>
          <w:szCs w:val="34"/>
          <w:rtl/>
          <w:lang w:bidi="ar-SY"/>
        </w:rPr>
        <w:t>،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وكل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ّ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م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َ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ن 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lastRenderedPageBreak/>
        <w:t>ينصره أو لا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يقف ضد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ّ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ه</w:t>
      </w:r>
      <w:r w:rsidR="00B4732C" w:rsidRPr="0058374B">
        <w:rPr>
          <w:rFonts w:hint="cs"/>
          <w:color w:val="000000"/>
          <w:sz w:val="34"/>
          <w:szCs w:val="34"/>
          <w:rtl/>
          <w:lang w:bidi="ar-SY"/>
        </w:rPr>
        <w:t>: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لا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بيع ولا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شراء 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و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لا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زواج ولا زيارة 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و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لا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أخذ ولا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عطاء</w:t>
      </w:r>
      <w:r w:rsidR="00B4732C" w:rsidRPr="0058374B">
        <w:rPr>
          <w:rFonts w:hint="cs"/>
          <w:color w:val="000000"/>
          <w:sz w:val="34"/>
          <w:szCs w:val="34"/>
          <w:rtl/>
          <w:lang w:bidi="ar-SY"/>
        </w:rPr>
        <w:t>،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ويطوف أبو لهب على التج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ار يقول لهم: غالوا على أصحاب محمد حتى لا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يدر</w:t>
      </w:r>
      <w:r w:rsidR="001D54EB">
        <w:rPr>
          <w:rFonts w:hint="cs"/>
          <w:color w:val="000000"/>
          <w:sz w:val="34"/>
          <w:szCs w:val="34"/>
          <w:rtl/>
          <w:lang w:bidi="ar-SY"/>
        </w:rPr>
        <w:t>ِ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>كوا شيئا</w:t>
      </w:r>
      <w:r w:rsidR="00CD22B9">
        <w:rPr>
          <w:rFonts w:hint="cs"/>
          <w:color w:val="000000"/>
          <w:sz w:val="34"/>
          <w:szCs w:val="34"/>
          <w:rtl/>
          <w:lang w:bidi="ar-SY"/>
        </w:rPr>
        <w:t>ً،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وأنا أدفع لكم أضعافا</w:t>
      </w:r>
      <w:r w:rsidR="00CD22B9">
        <w:rPr>
          <w:rFonts w:hint="cs"/>
          <w:color w:val="000000"/>
          <w:sz w:val="34"/>
          <w:szCs w:val="34"/>
          <w:rtl/>
          <w:lang w:bidi="ar-SY"/>
        </w:rPr>
        <w:t>ً</w:t>
      </w:r>
      <w:r w:rsidRPr="0058374B">
        <w:rPr>
          <w:rFonts w:hint="cs"/>
          <w:color w:val="000000"/>
          <w:sz w:val="34"/>
          <w:szCs w:val="34"/>
          <w:rtl/>
          <w:lang w:bidi="ar-SY"/>
        </w:rPr>
        <w:t xml:space="preserve"> مضاعفة</w:t>
      </w:r>
      <w:r w:rsidR="00B4732C" w:rsidRPr="0058374B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9C477F" w:rsidRDefault="009C477F" w:rsidP="009C477F">
      <w:pPr>
        <w:autoSpaceDE w:val="0"/>
        <w:autoSpaceDN w:val="0"/>
        <w:bidi/>
        <w:adjustRightInd w:val="0"/>
        <w:spacing w:line="240" w:lineRule="auto"/>
        <w:ind w:left="-1" w:right="-24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مات قوم من المؤمنين سغ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با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>ً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وع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ص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ر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هم الجوع عصرا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>ً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، وتضاغى صبيانهم وعلا بكاؤهم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وزادت المحنة حتى لا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تصفها عبارات القول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وخ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ي</w:t>
      </w:r>
      <w:r w:rsidR="00C510AA">
        <w:rPr>
          <w:rFonts w:hint="cs"/>
          <w:color w:val="000000"/>
          <w:sz w:val="34"/>
          <w:szCs w:val="34"/>
          <w:rtl/>
          <w:lang w:bidi="ar-SY"/>
        </w:rPr>
        <w:t>ِّ</w:t>
      </w:r>
      <w:r w:rsidR="00437C12">
        <w:rPr>
          <w:rFonts w:hint="cs"/>
          <w:color w:val="000000"/>
          <w:sz w:val="34"/>
          <w:szCs w:val="34"/>
          <w:rtl/>
          <w:lang w:bidi="ar-SY"/>
        </w:rPr>
        <w:t>ل للذين يستعجلون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أن دعوة محمد </w:t>
      </w:r>
      <w:r w:rsidR="006D0D98">
        <w:rPr>
          <w:rFonts w:hint="cs"/>
          <w:color w:val="000000"/>
          <w:sz w:val="34"/>
          <w:szCs w:val="34"/>
          <w:rtl/>
          <w:lang w:bidi="ar-SY"/>
        </w:rPr>
        <w:t xml:space="preserve">صلى الله عليه وسلم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قد غابت في رمال الصحراء سرابا</w:t>
      </w:r>
      <w:r w:rsidR="006D0D98">
        <w:rPr>
          <w:rFonts w:hint="cs"/>
          <w:color w:val="000000"/>
          <w:sz w:val="34"/>
          <w:szCs w:val="34"/>
          <w:rtl/>
          <w:lang w:bidi="ar-SY"/>
        </w:rPr>
        <w:t xml:space="preserve">ً،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وط</w:t>
      </w:r>
      <w:r w:rsidR="006D0D98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ويت طي</w:t>
      </w:r>
      <w:r w:rsidR="006D0D98">
        <w:rPr>
          <w:rFonts w:hint="cs"/>
          <w:color w:val="000000"/>
          <w:sz w:val="34"/>
          <w:szCs w:val="34"/>
          <w:rtl/>
          <w:lang w:bidi="ar-SY"/>
        </w:rPr>
        <w:t>ّ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السجل للكتب أثرا</w:t>
      </w:r>
      <w:r w:rsidR="006D0D98">
        <w:rPr>
          <w:rFonts w:hint="cs"/>
          <w:color w:val="000000"/>
          <w:sz w:val="34"/>
          <w:szCs w:val="34"/>
          <w:rtl/>
          <w:lang w:bidi="ar-SY"/>
        </w:rPr>
        <w:t>ً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بعد عين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FA62C7" w:rsidRDefault="009C477F" w:rsidP="00FA62C7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right="-24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FA62C7">
        <w:rPr>
          <w:rFonts w:hint="cs"/>
          <w:color w:val="000000"/>
          <w:sz w:val="34"/>
          <w:szCs w:val="34"/>
          <w:rtl/>
          <w:lang w:bidi="ar-SY"/>
        </w:rPr>
        <w:t>هكذا م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َ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ض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َ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ت سنوات الحصار 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-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الثامنة والتاسعة والعاشرة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-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للبعثة</w:t>
      </w:r>
      <w:r w:rsidR="00B4732C" w:rsidRPr="00FA62C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حتى إذا تنف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س رسول الله صلى الله عليه وسلم ومن معه الص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ّ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عداء بفك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ّ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الحصار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عنهم</w:t>
      </w:r>
      <w:r w:rsidR="00B4732C" w:rsidRPr="00FA62C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تموت السيدة خديجة 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 xml:space="preserve">رضي الله عنها 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الس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ن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َ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دُ الداخلي للمصطفى 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 xml:space="preserve">صلى الله عليه وسلم، 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ويلحق الموتُ الس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ندَ الخارجي أبا طالب</w:t>
      </w:r>
      <w:r w:rsidR="00B4732C" w:rsidRPr="00FA62C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عم</w:t>
      </w:r>
      <w:r w:rsidR="006D0D98" w:rsidRPr="00FA62C7">
        <w:rPr>
          <w:rFonts w:hint="cs"/>
          <w:color w:val="000000"/>
          <w:sz w:val="34"/>
          <w:szCs w:val="34"/>
          <w:rtl/>
          <w:lang w:bidi="ar-SY"/>
        </w:rPr>
        <w:t>ّ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َ رسول الله صلى الله عليه وسلم</w:t>
      </w:r>
      <w:r w:rsidR="00B4732C" w:rsidRPr="00FA62C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وتتمادى قريش لتؤذي الرسول الأكرم في جسده الشريف</w:t>
      </w:r>
      <w:r w:rsidR="007F0237" w:rsidRPr="00FA62C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يقول صلى الله عليه وسلم</w:t>
      </w:r>
      <w:r w:rsidR="00B4732C" w:rsidRPr="00FA62C7">
        <w:rPr>
          <w:rFonts w:hint="cs"/>
          <w:color w:val="000000"/>
          <w:sz w:val="34"/>
          <w:szCs w:val="34"/>
          <w:rtl/>
          <w:lang w:bidi="ar-SY"/>
        </w:rPr>
        <w:t>: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7F0237" w:rsidRPr="00FA62C7">
        <w:rPr>
          <w:rFonts w:hint="eastAsia"/>
          <w:b/>
          <w:bCs/>
          <w:color w:val="0000FF"/>
          <w:sz w:val="32"/>
          <w:szCs w:val="32"/>
          <w:rtl/>
        </w:rPr>
        <w:t>«</w:t>
      </w:r>
      <w:r w:rsidRPr="00FA62C7">
        <w:rPr>
          <w:rFonts w:hint="cs"/>
          <w:b/>
          <w:bCs/>
          <w:color w:val="0000FF"/>
          <w:sz w:val="32"/>
          <w:szCs w:val="32"/>
          <w:rtl/>
        </w:rPr>
        <w:t>ما ب</w:t>
      </w:r>
      <w:r w:rsidR="007F0237" w:rsidRPr="00FA62C7">
        <w:rPr>
          <w:rFonts w:hint="cs"/>
          <w:b/>
          <w:bCs/>
          <w:color w:val="0000FF"/>
          <w:sz w:val="32"/>
          <w:szCs w:val="32"/>
          <w:rtl/>
        </w:rPr>
        <w:t>َ</w:t>
      </w:r>
      <w:r w:rsidRPr="00FA62C7">
        <w:rPr>
          <w:rFonts w:hint="cs"/>
          <w:b/>
          <w:bCs/>
          <w:color w:val="0000FF"/>
          <w:sz w:val="32"/>
          <w:szCs w:val="32"/>
          <w:rtl/>
        </w:rPr>
        <w:t>ل</w:t>
      </w:r>
      <w:r w:rsidR="007F0237" w:rsidRPr="00FA62C7">
        <w:rPr>
          <w:rFonts w:hint="cs"/>
          <w:b/>
          <w:bCs/>
          <w:color w:val="0000FF"/>
          <w:sz w:val="32"/>
          <w:szCs w:val="32"/>
          <w:rtl/>
        </w:rPr>
        <w:t>َ</w:t>
      </w:r>
      <w:r w:rsidRPr="00FA62C7">
        <w:rPr>
          <w:rFonts w:hint="cs"/>
          <w:b/>
          <w:bCs/>
          <w:color w:val="0000FF"/>
          <w:sz w:val="32"/>
          <w:szCs w:val="32"/>
          <w:rtl/>
        </w:rPr>
        <w:t>غ</w:t>
      </w:r>
      <w:r w:rsidR="007F0237" w:rsidRPr="00FA62C7">
        <w:rPr>
          <w:rFonts w:hint="cs"/>
          <w:b/>
          <w:bCs/>
          <w:color w:val="0000FF"/>
          <w:sz w:val="32"/>
          <w:szCs w:val="32"/>
          <w:rtl/>
        </w:rPr>
        <w:t>َ</w:t>
      </w:r>
      <w:r w:rsidRPr="00FA62C7">
        <w:rPr>
          <w:rFonts w:hint="cs"/>
          <w:b/>
          <w:bCs/>
          <w:color w:val="0000FF"/>
          <w:sz w:val="32"/>
          <w:szCs w:val="32"/>
          <w:rtl/>
        </w:rPr>
        <w:t>ت مني قريش شيئا</w:t>
      </w:r>
      <w:r w:rsidR="007F0237" w:rsidRPr="00FA62C7">
        <w:rPr>
          <w:rFonts w:hint="cs"/>
          <w:b/>
          <w:bCs/>
          <w:color w:val="0000FF"/>
          <w:sz w:val="32"/>
          <w:szCs w:val="32"/>
          <w:rtl/>
        </w:rPr>
        <w:t>ً أكرهه حتى مات أبو</w:t>
      </w:r>
      <w:r w:rsidR="007F0237" w:rsidRPr="00FA62C7">
        <w:rPr>
          <w:rFonts w:hint="eastAsia"/>
          <w:b/>
          <w:bCs/>
          <w:color w:val="0000FF"/>
          <w:sz w:val="32"/>
          <w:szCs w:val="32"/>
          <w:rtl/>
        </w:rPr>
        <w:t> </w:t>
      </w:r>
      <w:r w:rsidRPr="00FA62C7">
        <w:rPr>
          <w:rFonts w:hint="cs"/>
          <w:b/>
          <w:bCs/>
          <w:color w:val="0000FF"/>
          <w:sz w:val="32"/>
          <w:szCs w:val="32"/>
          <w:rtl/>
        </w:rPr>
        <w:t>طالب</w:t>
      </w:r>
      <w:r w:rsidR="007F0237" w:rsidRPr="00FA62C7">
        <w:rPr>
          <w:rFonts w:hint="eastAsia"/>
          <w:b/>
          <w:bCs/>
          <w:color w:val="0000FF"/>
          <w:sz w:val="32"/>
          <w:szCs w:val="32"/>
          <w:rtl/>
        </w:rPr>
        <w:t>»</w:t>
      </w:r>
      <w:r w:rsidR="00B4732C" w:rsidRPr="00FA62C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وفي هذه السنة</w:t>
      </w:r>
      <w:r w:rsidR="00452B54" w:rsidRPr="00FA62C7">
        <w:rPr>
          <w:rFonts w:hint="cs"/>
          <w:color w:val="000000"/>
          <w:sz w:val="34"/>
          <w:szCs w:val="34"/>
          <w:rtl/>
          <w:lang w:bidi="ar-SY"/>
        </w:rPr>
        <w:t xml:space="preserve"> -أي العاشرة للبعثة-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خرج النبي صلى الله عليه وسلم إلى الطائف</w:t>
      </w:r>
      <w:r w:rsidR="00452B54" w:rsidRPr="00FA62C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ورد</w:t>
      </w:r>
      <w:r w:rsidR="00452B54" w:rsidRPr="00FA62C7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أهلُ</w:t>
      </w:r>
      <w:r w:rsidR="00452B54" w:rsidRPr="00FA62C7">
        <w:rPr>
          <w:rFonts w:hint="cs"/>
          <w:color w:val="000000"/>
          <w:sz w:val="34"/>
          <w:szCs w:val="34"/>
          <w:rtl/>
          <w:lang w:bidi="ar-SY"/>
        </w:rPr>
        <w:t xml:space="preserve">ها عليه 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أشنع الرد</w:t>
      </w:r>
      <w:r w:rsidR="00452B54" w:rsidRPr="00FA62C7">
        <w:rPr>
          <w:rFonts w:hint="cs"/>
          <w:color w:val="000000"/>
          <w:sz w:val="34"/>
          <w:szCs w:val="34"/>
          <w:rtl/>
          <w:lang w:bidi="ar-SY"/>
        </w:rPr>
        <w:t>ّ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وأسوأه</w:t>
      </w:r>
      <w:r w:rsidR="00452B54" w:rsidRPr="00FA62C7">
        <w:rPr>
          <w:rFonts w:hint="cs"/>
          <w:color w:val="000000"/>
          <w:sz w:val="34"/>
          <w:szCs w:val="34"/>
          <w:rtl/>
          <w:lang w:bidi="ar-SY"/>
        </w:rPr>
        <w:t>.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9C477F" w:rsidRPr="00FA62C7" w:rsidRDefault="009C477F" w:rsidP="00437C12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right="-24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A62C7">
        <w:rPr>
          <w:rFonts w:hint="cs"/>
          <w:color w:val="000000"/>
          <w:sz w:val="34"/>
          <w:szCs w:val="34"/>
          <w:rtl/>
          <w:lang w:bidi="ar-SY"/>
        </w:rPr>
        <w:t>في السنة الحادية عشرة والثانية عشرة</w:t>
      </w:r>
      <w:r w:rsidR="00FA62C7" w:rsidRPr="00FA62C7">
        <w:rPr>
          <w:rFonts w:hint="cs"/>
          <w:color w:val="000000"/>
          <w:sz w:val="34"/>
          <w:szCs w:val="34"/>
          <w:rtl/>
          <w:lang w:bidi="ar-SY"/>
        </w:rPr>
        <w:t>: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بد</w:t>
      </w:r>
      <w:r w:rsidR="00FA62C7">
        <w:rPr>
          <w:rFonts w:hint="cs"/>
          <w:color w:val="000000"/>
          <w:sz w:val="34"/>
          <w:szCs w:val="34"/>
          <w:rtl/>
          <w:lang w:bidi="ar-SY"/>
        </w:rPr>
        <w:t>أ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الاستعداد للهجرة إلى المدينة بإبرام بيعت</w:t>
      </w:r>
      <w:r w:rsidR="00852E87">
        <w:rPr>
          <w:rFonts w:hint="cs"/>
          <w:color w:val="000000"/>
          <w:sz w:val="34"/>
          <w:szCs w:val="34"/>
          <w:rtl/>
          <w:lang w:bidi="ar-SY"/>
        </w:rPr>
        <w:t>َ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ي العقبة الأولى والثانية</w:t>
      </w:r>
      <w:r w:rsidR="00852E87">
        <w:rPr>
          <w:rFonts w:hint="cs"/>
          <w:color w:val="000000"/>
          <w:sz w:val="34"/>
          <w:szCs w:val="34"/>
          <w:rtl/>
          <w:lang w:bidi="ar-SY"/>
        </w:rPr>
        <w:t>،</w:t>
      </w:r>
      <w:r w:rsidR="00437C12">
        <w:rPr>
          <w:rFonts w:hint="cs"/>
          <w:color w:val="000000"/>
          <w:sz w:val="34"/>
          <w:szCs w:val="34"/>
          <w:rtl/>
          <w:lang w:bidi="ar-SY"/>
        </w:rPr>
        <w:t xml:space="preserve"> وانطلقت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852E87">
        <w:rPr>
          <w:rFonts w:hint="cs"/>
          <w:color w:val="000000"/>
          <w:sz w:val="34"/>
          <w:szCs w:val="34"/>
          <w:rtl/>
          <w:lang w:bidi="ar-SY"/>
        </w:rPr>
        <w:t>أ</w:t>
      </w:r>
      <w:r w:rsidR="00437C12">
        <w:rPr>
          <w:rFonts w:hint="cs"/>
          <w:color w:val="000000"/>
          <w:sz w:val="34"/>
          <w:szCs w:val="34"/>
          <w:rtl/>
          <w:lang w:bidi="ar-SY"/>
        </w:rPr>
        <w:t xml:space="preserve">عدادٌ من الأسر المكية وأفرادُ الصحابة </w:t>
      </w:r>
      <w:r w:rsidR="00852E8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تاركين بلادهم وبعض أموالهم أو كلَ</w:t>
      </w:r>
      <w:r w:rsidR="00852E87">
        <w:rPr>
          <w:rFonts w:hint="cs"/>
          <w:color w:val="000000"/>
          <w:sz w:val="34"/>
          <w:szCs w:val="34"/>
          <w:rtl/>
          <w:lang w:bidi="ar-SY"/>
        </w:rPr>
        <w:t>ّ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ها وشيئا</w:t>
      </w:r>
      <w:r w:rsidR="00852E87">
        <w:rPr>
          <w:rFonts w:hint="cs"/>
          <w:color w:val="000000"/>
          <w:sz w:val="34"/>
          <w:szCs w:val="34"/>
          <w:rtl/>
          <w:lang w:bidi="ar-SY"/>
        </w:rPr>
        <w:t>ً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من ممتلكاتهم بل جل</w:t>
      </w:r>
      <w:r w:rsidR="00852E87">
        <w:rPr>
          <w:rFonts w:hint="cs"/>
          <w:color w:val="000000"/>
          <w:sz w:val="34"/>
          <w:szCs w:val="34"/>
          <w:rtl/>
          <w:lang w:bidi="ar-SY"/>
        </w:rPr>
        <w:t>ّ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>َها</w:t>
      </w:r>
      <w:r w:rsidR="00B4732C" w:rsidRPr="00FA62C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FA62C7">
        <w:rPr>
          <w:rFonts w:hint="cs"/>
          <w:color w:val="000000"/>
          <w:sz w:val="34"/>
          <w:szCs w:val="34"/>
          <w:rtl/>
          <w:lang w:bidi="ar-SY"/>
        </w:rPr>
        <w:t xml:space="preserve"> ومضوا إلى المدينة</w:t>
      </w:r>
      <w:r w:rsidR="00B4732C" w:rsidRPr="00FA62C7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852E87" w:rsidRDefault="009C477F" w:rsidP="000E5658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right="-240" w:firstLine="283"/>
        <w:jc w:val="lowKashida"/>
        <w:rPr>
          <w:rFonts w:hint="cs"/>
          <w:color w:val="000000"/>
          <w:sz w:val="34"/>
          <w:szCs w:val="34"/>
          <w:lang w:bidi="ar-SY"/>
        </w:rPr>
      </w:pPr>
      <w:r w:rsidRPr="00852E87">
        <w:rPr>
          <w:rFonts w:hint="cs"/>
          <w:color w:val="000000"/>
          <w:sz w:val="34"/>
          <w:szCs w:val="34"/>
          <w:rtl/>
          <w:lang w:bidi="ar-SY"/>
        </w:rPr>
        <w:t>وفي السنة الثالثة عشرة للبعثة هُد</w:t>
      </w:r>
      <w:r w:rsidR="00852E87">
        <w:rPr>
          <w:rFonts w:hint="cs"/>
          <w:color w:val="000000"/>
          <w:sz w:val="34"/>
          <w:szCs w:val="34"/>
          <w:rtl/>
          <w:lang w:bidi="ar-SY"/>
        </w:rPr>
        <w:t>ِّ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د رسول الله صلى الله عليه وسلم </w:t>
      </w:r>
      <w:r w:rsidR="00C565AF">
        <w:rPr>
          <w:rFonts w:hint="cs"/>
          <w:color w:val="000000"/>
          <w:sz w:val="34"/>
          <w:szCs w:val="34"/>
          <w:rtl/>
          <w:lang w:bidi="ar-SY"/>
        </w:rPr>
        <w:t>-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>كما تعلمون</w:t>
      </w:r>
      <w:r w:rsidR="00C565AF">
        <w:rPr>
          <w:rFonts w:hint="cs"/>
          <w:color w:val="000000"/>
          <w:sz w:val="34"/>
          <w:szCs w:val="34"/>
          <w:rtl/>
          <w:lang w:bidi="ar-SY"/>
        </w:rPr>
        <w:t>-</w:t>
      </w:r>
      <w:r w:rsidR="00B4732C" w:rsidRPr="00852E8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 وصارت حياته عُرضة </w:t>
      </w:r>
      <w:r w:rsidR="000E5658">
        <w:rPr>
          <w:rFonts w:hint="cs"/>
          <w:color w:val="000000"/>
          <w:sz w:val="34"/>
          <w:szCs w:val="34"/>
          <w:rtl/>
          <w:lang w:bidi="ar-SY"/>
        </w:rPr>
        <w:t>ل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>لخطر، وتمالأت قريش على قتله مجتم</w:t>
      </w:r>
      <w:r w:rsidR="000E5658">
        <w:rPr>
          <w:rFonts w:hint="cs"/>
          <w:color w:val="000000"/>
          <w:sz w:val="34"/>
          <w:szCs w:val="34"/>
          <w:rtl/>
          <w:lang w:bidi="ar-SY"/>
        </w:rPr>
        <w:t>ِ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>عة ليضيع دمه بين القبائل</w:t>
      </w:r>
      <w:r w:rsidR="00B4732C" w:rsidRPr="00852E8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 وأُذ</w:t>
      </w:r>
      <w:r w:rsidR="000E5658">
        <w:rPr>
          <w:rFonts w:hint="cs"/>
          <w:color w:val="000000"/>
          <w:sz w:val="34"/>
          <w:szCs w:val="34"/>
          <w:rtl/>
          <w:lang w:bidi="ar-SY"/>
        </w:rPr>
        <w:t>ِ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>ن له بالهجرة تاركا</w:t>
      </w:r>
      <w:r w:rsidR="000E5658">
        <w:rPr>
          <w:rFonts w:hint="cs"/>
          <w:color w:val="000000"/>
          <w:sz w:val="34"/>
          <w:szCs w:val="34"/>
          <w:rtl/>
          <w:lang w:bidi="ar-SY"/>
        </w:rPr>
        <w:t>ً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 وراءه كل شي</w:t>
      </w:r>
      <w:r w:rsidR="000E5658">
        <w:rPr>
          <w:rFonts w:hint="cs"/>
          <w:color w:val="000000"/>
          <w:sz w:val="34"/>
          <w:szCs w:val="34"/>
          <w:rtl/>
          <w:lang w:bidi="ar-SY"/>
        </w:rPr>
        <w:t>ء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 لله</w:t>
      </w:r>
      <w:r w:rsidR="000E5658">
        <w:rPr>
          <w:rFonts w:hint="cs"/>
          <w:color w:val="000000"/>
          <w:sz w:val="34"/>
          <w:szCs w:val="34"/>
          <w:rtl/>
          <w:lang w:bidi="ar-SY"/>
        </w:rPr>
        <w:t>،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 وباذلا</w:t>
      </w:r>
      <w:r w:rsidR="000E5658">
        <w:rPr>
          <w:rFonts w:hint="cs"/>
          <w:color w:val="000000"/>
          <w:sz w:val="34"/>
          <w:szCs w:val="34"/>
          <w:rtl/>
          <w:lang w:bidi="ar-SY"/>
        </w:rPr>
        <w:t>ً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 في طريقه كل</w:t>
      </w:r>
      <w:r w:rsidR="000251BE">
        <w:rPr>
          <w:rFonts w:hint="cs"/>
          <w:color w:val="000000"/>
          <w:sz w:val="34"/>
          <w:szCs w:val="34"/>
          <w:rtl/>
          <w:lang w:bidi="ar-SY"/>
        </w:rPr>
        <w:t>ّ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 شيء لدعوة الخلق لنور الهداية</w:t>
      </w:r>
      <w:r w:rsidR="00B4732C" w:rsidRPr="00852E87">
        <w:rPr>
          <w:rFonts w:hint="cs"/>
          <w:color w:val="000000"/>
          <w:sz w:val="34"/>
          <w:szCs w:val="34"/>
          <w:rtl/>
          <w:lang w:bidi="ar-SY"/>
        </w:rPr>
        <w:t>،</w:t>
      </w:r>
      <w:r w:rsidRPr="00852E87">
        <w:rPr>
          <w:rFonts w:hint="cs"/>
          <w:color w:val="000000"/>
          <w:sz w:val="34"/>
          <w:szCs w:val="34"/>
          <w:rtl/>
          <w:lang w:bidi="ar-SY"/>
        </w:rPr>
        <w:t xml:space="preserve"> فكانت هذه هي السنة الأولى للهجرة</w:t>
      </w:r>
      <w:r w:rsidR="00B4732C" w:rsidRPr="00852E87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9C477F" w:rsidRPr="009C477F" w:rsidRDefault="001F3677" w:rsidP="00CA1CC1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>
        <w:rPr>
          <w:rFonts w:hint="cs"/>
          <w:color w:val="000000"/>
          <w:sz w:val="34"/>
          <w:szCs w:val="34"/>
          <w:rtl/>
          <w:lang w:bidi="ar-SY"/>
        </w:rPr>
        <w:t>ويَعرِفُ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 xml:space="preserve"> اليوم </w:t>
      </w:r>
      <w:r w:rsidR="000251BE">
        <w:rPr>
          <w:rFonts w:hint="cs"/>
          <w:color w:val="000000"/>
          <w:sz w:val="34"/>
          <w:szCs w:val="34"/>
          <w:rtl/>
          <w:lang w:bidi="ar-SY"/>
        </w:rPr>
        <w:t>-في هذه الأزمة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- م</w:t>
      </w:r>
      <w:r w:rsidR="000251BE">
        <w:rPr>
          <w:rFonts w:hint="cs"/>
          <w:color w:val="000000"/>
          <w:sz w:val="34"/>
          <w:szCs w:val="34"/>
          <w:rtl/>
          <w:lang w:bidi="ar-SY"/>
        </w:rPr>
        <w:t>َ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ن أ</w:t>
      </w:r>
      <w:r w:rsidR="000251BE">
        <w:rPr>
          <w:rFonts w:hint="cs"/>
          <w:color w:val="000000"/>
          <w:sz w:val="34"/>
          <w:szCs w:val="34"/>
          <w:rtl/>
          <w:lang w:bidi="ar-SY"/>
        </w:rPr>
        <w:t>ُ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خر</w:t>
      </w:r>
      <w:r w:rsidR="000251BE">
        <w:rPr>
          <w:rFonts w:hint="cs"/>
          <w:color w:val="000000"/>
          <w:sz w:val="34"/>
          <w:szCs w:val="34"/>
          <w:rtl/>
          <w:lang w:bidi="ar-SY"/>
        </w:rPr>
        <w:t>ِ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ج من بيته بغير حق</w:t>
      </w:r>
      <w:r w:rsidR="000251BE">
        <w:rPr>
          <w:rFonts w:hint="cs"/>
          <w:color w:val="000000"/>
          <w:sz w:val="34"/>
          <w:szCs w:val="34"/>
          <w:rtl/>
          <w:lang w:bidi="ar-SY"/>
        </w:rPr>
        <w:t>ّ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 xml:space="preserve"> وانطلق فار</w:t>
      </w:r>
      <w:r w:rsidR="000251BE">
        <w:rPr>
          <w:rFonts w:hint="cs"/>
          <w:color w:val="000000"/>
          <w:sz w:val="34"/>
          <w:szCs w:val="34"/>
          <w:rtl/>
          <w:lang w:bidi="ar-SY"/>
        </w:rPr>
        <w:t>َّ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ا</w:t>
      </w:r>
      <w:r w:rsidR="000251BE">
        <w:rPr>
          <w:rFonts w:hint="cs"/>
          <w:color w:val="000000"/>
          <w:sz w:val="34"/>
          <w:szCs w:val="34"/>
          <w:rtl/>
          <w:lang w:bidi="ar-SY"/>
        </w:rPr>
        <w:t>ً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 xml:space="preserve"> حفاظا</w:t>
      </w:r>
      <w:r>
        <w:rPr>
          <w:rFonts w:hint="cs"/>
          <w:color w:val="000000"/>
          <w:sz w:val="34"/>
          <w:szCs w:val="34"/>
          <w:rtl/>
          <w:lang w:bidi="ar-SY"/>
        </w:rPr>
        <w:t>ً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 xml:space="preserve"> على حياته وحياة أولاده معنى الهجرة</w:t>
      </w:r>
      <w:r>
        <w:rPr>
          <w:rFonts w:hint="cs"/>
          <w:color w:val="000000"/>
          <w:sz w:val="34"/>
          <w:szCs w:val="34"/>
          <w:rtl/>
          <w:lang w:bidi="ar-SY"/>
        </w:rPr>
        <w:t>،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 xml:space="preserve"> وما</w:t>
      </w:r>
      <w:r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يعاني المبع</w:t>
      </w:r>
      <w:r>
        <w:rPr>
          <w:rFonts w:hint="cs"/>
          <w:color w:val="000000"/>
          <w:sz w:val="34"/>
          <w:szCs w:val="34"/>
          <w:rtl/>
          <w:lang w:bidi="ar-SY"/>
        </w:rPr>
        <w:t>َ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د عن بيته</w:t>
      </w:r>
      <w:r>
        <w:rPr>
          <w:rFonts w:hint="cs"/>
          <w:color w:val="000000"/>
          <w:sz w:val="34"/>
          <w:szCs w:val="34"/>
          <w:rtl/>
          <w:lang w:bidi="ar-SY"/>
        </w:rPr>
        <w:t>،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 xml:space="preserve"> وأي</w:t>
      </w:r>
      <w:r>
        <w:rPr>
          <w:rFonts w:hint="cs"/>
          <w:color w:val="000000"/>
          <w:sz w:val="34"/>
          <w:szCs w:val="34"/>
          <w:rtl/>
          <w:lang w:bidi="ar-SY"/>
        </w:rPr>
        <w:t>ّ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َ غص</w:t>
      </w:r>
      <w:r>
        <w:rPr>
          <w:rFonts w:hint="cs"/>
          <w:color w:val="000000"/>
          <w:sz w:val="34"/>
          <w:szCs w:val="34"/>
          <w:rtl/>
          <w:lang w:bidi="ar-SY"/>
        </w:rPr>
        <w:t>َّ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ة يتجر</w:t>
      </w:r>
      <w:r>
        <w:rPr>
          <w:rFonts w:hint="cs"/>
          <w:color w:val="000000"/>
          <w:sz w:val="34"/>
          <w:szCs w:val="34"/>
          <w:rtl/>
          <w:lang w:bidi="ar-SY"/>
        </w:rPr>
        <w:t>َّ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عها الكريم إذا بات من دون شيء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 xml:space="preserve"> يستشعر تماما</w:t>
      </w:r>
      <w:r>
        <w:rPr>
          <w:rFonts w:hint="cs"/>
          <w:color w:val="000000"/>
          <w:sz w:val="34"/>
          <w:szCs w:val="34"/>
          <w:rtl/>
          <w:lang w:bidi="ar-SY"/>
        </w:rPr>
        <w:t>ً قول رسول</w:t>
      </w:r>
      <w:r>
        <w:rPr>
          <w:rFonts w:hint="eastAsia"/>
          <w:color w:val="000000"/>
          <w:sz w:val="34"/>
          <w:szCs w:val="34"/>
          <w:rtl/>
          <w:lang w:bidi="ar-SY"/>
        </w:rPr>
        <w:t> </w:t>
      </w:r>
      <w:r w:rsidR="009C477F" w:rsidRPr="009C477F">
        <w:rPr>
          <w:rFonts w:hint="cs"/>
          <w:color w:val="000000"/>
          <w:sz w:val="34"/>
          <w:szCs w:val="34"/>
          <w:rtl/>
          <w:lang w:bidi="ar-SY"/>
        </w:rPr>
        <w:t>الله صلى الله عليه وسلم</w:t>
      </w:r>
      <w:r w:rsidR="009C477F" w:rsidRPr="009C477F">
        <w:rPr>
          <w:color w:val="000000"/>
          <w:sz w:val="34"/>
          <w:szCs w:val="34"/>
          <w:rtl/>
          <w:lang w:bidi="ar-SY"/>
        </w:rPr>
        <w:t xml:space="preserve"> لمكة</w:t>
      </w:r>
      <w:r w:rsidR="00B4732C">
        <w:rPr>
          <w:color w:val="000000"/>
          <w:sz w:val="34"/>
          <w:szCs w:val="34"/>
          <w:rtl/>
          <w:lang w:bidi="ar-SY"/>
        </w:rPr>
        <w:t>:</w:t>
      </w:r>
      <w:r w:rsidR="009C477F" w:rsidRPr="009C477F">
        <w:rPr>
          <w:color w:val="000000"/>
          <w:sz w:val="34"/>
          <w:szCs w:val="34"/>
          <w:rtl/>
          <w:lang w:bidi="ar-SY"/>
        </w:rPr>
        <w:t xml:space="preserve"> </w:t>
      </w:r>
      <w:r w:rsidR="009C477F" w:rsidRPr="009C477F">
        <w:rPr>
          <w:b/>
          <w:bCs/>
          <w:color w:val="0000FF"/>
          <w:sz w:val="32"/>
          <w:szCs w:val="32"/>
          <w:rtl/>
        </w:rPr>
        <w:t>«ما أطْيَبَكِ من بلد</w:t>
      </w:r>
      <w:r w:rsidR="00B4732C" w:rsidRPr="00CA1CC1">
        <w:rPr>
          <w:b/>
          <w:bCs/>
          <w:color w:val="0000FF"/>
          <w:sz w:val="32"/>
          <w:szCs w:val="32"/>
          <w:rtl/>
        </w:rPr>
        <w:t>،</w:t>
      </w:r>
      <w:r w:rsidR="009C477F" w:rsidRPr="009C477F">
        <w:rPr>
          <w:b/>
          <w:bCs/>
          <w:color w:val="0000FF"/>
          <w:sz w:val="32"/>
          <w:szCs w:val="32"/>
          <w:rtl/>
        </w:rPr>
        <w:t xml:space="preserve"> وأحبَّكِ إليِّ</w:t>
      </w:r>
      <w:r w:rsidR="00B4732C" w:rsidRPr="00CA1CC1">
        <w:rPr>
          <w:b/>
          <w:bCs/>
          <w:color w:val="0000FF"/>
          <w:sz w:val="32"/>
          <w:szCs w:val="32"/>
          <w:rtl/>
        </w:rPr>
        <w:t>،</w:t>
      </w:r>
      <w:r w:rsidR="009C477F" w:rsidRPr="009C477F">
        <w:rPr>
          <w:b/>
          <w:bCs/>
          <w:color w:val="0000FF"/>
          <w:sz w:val="32"/>
          <w:szCs w:val="32"/>
          <w:rtl/>
        </w:rPr>
        <w:t xml:space="preserve"> ولولا أنَّ قو</w:t>
      </w:r>
      <w:r w:rsidR="00CA1CC1" w:rsidRPr="00CA1CC1">
        <w:rPr>
          <w:b/>
          <w:bCs/>
          <w:color w:val="0000FF"/>
          <w:sz w:val="32"/>
          <w:szCs w:val="32"/>
          <w:rtl/>
        </w:rPr>
        <w:t>مي أخرجوني منكِ ما سكنتُ غيرَكِ</w:t>
      </w:r>
      <w:r w:rsidR="009C477F" w:rsidRPr="009C477F">
        <w:rPr>
          <w:b/>
          <w:bCs/>
          <w:color w:val="0000FF"/>
          <w:sz w:val="32"/>
          <w:szCs w:val="32"/>
          <w:rtl/>
        </w:rPr>
        <w:t>»</w:t>
      </w:r>
      <w:r w:rsidR="009C477F" w:rsidRPr="009C477F">
        <w:rPr>
          <w:color w:val="000000"/>
          <w:sz w:val="34"/>
          <w:szCs w:val="34"/>
          <w:rtl/>
          <w:lang w:bidi="ar-SY"/>
        </w:rPr>
        <w:t xml:space="preserve"> </w:t>
      </w:r>
      <w:r w:rsidR="00CA1CC1" w:rsidRPr="002F1EA9">
        <w:rPr>
          <w:rFonts w:hint="cs"/>
          <w:color w:val="000000"/>
          <w:sz w:val="28"/>
          <w:szCs w:val="28"/>
          <w:rtl/>
          <w:lang w:bidi="ar-SY"/>
        </w:rPr>
        <w:t>[</w:t>
      </w:r>
      <w:r w:rsidR="009C477F" w:rsidRPr="009C477F">
        <w:rPr>
          <w:color w:val="000000"/>
          <w:sz w:val="28"/>
          <w:szCs w:val="28"/>
          <w:rtl/>
          <w:lang w:bidi="ar-SY"/>
        </w:rPr>
        <w:t>أخرجه الترمذي</w:t>
      </w:r>
      <w:r w:rsidR="00CA1CC1" w:rsidRPr="002F1EA9">
        <w:rPr>
          <w:rFonts w:hint="cs"/>
          <w:color w:val="000000"/>
          <w:sz w:val="28"/>
          <w:szCs w:val="28"/>
          <w:rtl/>
          <w:lang w:bidi="ar-SY"/>
        </w:rPr>
        <w:t>]</w:t>
      </w:r>
      <w:r w:rsidR="009C477F" w:rsidRPr="009C477F">
        <w:rPr>
          <w:color w:val="000000"/>
          <w:sz w:val="34"/>
          <w:szCs w:val="34"/>
          <w:rtl/>
          <w:lang w:bidi="ar-SY"/>
        </w:rPr>
        <w:t>.</w:t>
      </w:r>
    </w:p>
    <w:p w:rsidR="00437C12" w:rsidRDefault="009C477F" w:rsidP="005F050E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وهاجر النبي صلى الله عليه وسلم وأصحابه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فهل انتهت الشدائد والأزمات</w:t>
      </w:r>
      <w:r w:rsidR="00FC2B6C">
        <w:rPr>
          <w:rFonts w:hint="cs"/>
          <w:color w:val="000000"/>
          <w:sz w:val="34"/>
          <w:szCs w:val="34"/>
          <w:rtl/>
          <w:lang w:bidi="ar-SY"/>
        </w:rPr>
        <w:t>؟!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437C12" w:rsidRDefault="00437C12" w:rsidP="00437C12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color w:val="000000"/>
          <w:sz w:val="34"/>
          <w:szCs w:val="34"/>
          <w:rtl/>
          <w:lang w:bidi="ar-SY"/>
        </w:rPr>
        <w:sectPr w:rsidR="00437C12" w:rsidSect="00764097">
          <w:footerReference w:type="default" r:id="rId8"/>
          <w:pgSz w:w="11906" w:h="16838"/>
          <w:pgMar w:top="1134" w:right="1134" w:bottom="1134" w:left="1134" w:header="708" w:footer="708" w:gutter="0"/>
          <w:cols w:space="708"/>
          <w:bidi/>
          <w:rtlGutter/>
          <w:docGrid w:linePitch="360"/>
        </w:sectPr>
      </w:pPr>
    </w:p>
    <w:p w:rsidR="00FC2B6C" w:rsidRDefault="009C477F" w:rsidP="00437C12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lastRenderedPageBreak/>
        <w:t>ل</w:t>
      </w:r>
      <w:r w:rsidR="00FC2B6C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ح</w:t>
      </w:r>
      <w:r w:rsidR="00FC2B6C">
        <w:rPr>
          <w:rFonts w:hint="cs"/>
          <w:color w:val="000000"/>
          <w:sz w:val="34"/>
          <w:szCs w:val="34"/>
          <w:rtl/>
          <w:lang w:bidi="ar-SY"/>
        </w:rPr>
        <w:t>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ق</w:t>
      </w:r>
      <w:r w:rsidR="00FC2B6C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ت قريش بهم</w:t>
      </w:r>
      <w:r w:rsidR="00FC2B6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فكان</w:t>
      </w:r>
      <w:r w:rsidR="00FC2B6C">
        <w:rPr>
          <w:rFonts w:hint="cs"/>
          <w:color w:val="000000"/>
          <w:sz w:val="34"/>
          <w:szCs w:val="34"/>
          <w:rtl/>
          <w:lang w:bidi="ar-SY"/>
        </w:rPr>
        <w:t>:</w:t>
      </w:r>
    </w:p>
    <w:p w:rsidR="00FC2B6C" w:rsidRDefault="00FC2B6C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color w:val="000000"/>
          <w:sz w:val="34"/>
          <w:szCs w:val="34"/>
          <w:rtl/>
          <w:lang w:bidi="ar-SY"/>
        </w:rPr>
        <w:sectPr w:rsidR="00FC2B6C" w:rsidSect="00437C12">
          <w:type w:val="continuous"/>
          <w:pgSz w:w="11906" w:h="16838"/>
          <w:pgMar w:top="1134" w:right="1134" w:bottom="1134" w:left="1134" w:header="708" w:footer="708" w:gutter="0"/>
          <w:cols w:space="708"/>
          <w:bidi/>
          <w:rtlGutter/>
          <w:docGrid w:linePitch="360"/>
        </w:sectPr>
      </w:pP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lastRenderedPageBreak/>
        <w:t>في السنة الثانية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: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 xml:space="preserve"> غزوة بدر وبني قينقاع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t>وفي الثالثة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: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 xml:space="preserve"> أ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ُ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>ح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ُ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>د وحمراء الأسد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t>وفي الرابعة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: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 xml:space="preserve"> بني النضير وذات الرقاع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t>و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 xml:space="preserve">في الخامسة: 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>الخندق وبنو قريظة</w:t>
      </w: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t>و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 xml:space="preserve">في السادسة: 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>خيبر والحديبية</w:t>
      </w: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lastRenderedPageBreak/>
        <w:t>و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 xml:space="preserve">في السابعة: 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>كانت عمرة القضاء</w:t>
      </w: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t>و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 xml:space="preserve">في الثامنة: 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>مؤتة وفتح مكة</w:t>
      </w: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t>وفي التاسعة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: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 xml:space="preserve"> حج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 xml:space="preserve"> أبو بكر بالناس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>.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FC2B6C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t>و</w:t>
      </w:r>
      <w:r w:rsidR="00FC2B6C" w:rsidRPr="00FC2B6C">
        <w:rPr>
          <w:rFonts w:hint="cs"/>
          <w:color w:val="000000"/>
          <w:sz w:val="34"/>
          <w:szCs w:val="34"/>
          <w:rtl/>
          <w:lang w:bidi="ar-SY"/>
        </w:rPr>
        <w:t xml:space="preserve">في العاشرة: </w:t>
      </w:r>
      <w:r w:rsidRPr="00FC2B6C">
        <w:rPr>
          <w:rFonts w:hint="cs"/>
          <w:color w:val="000000"/>
          <w:sz w:val="34"/>
          <w:szCs w:val="34"/>
          <w:rtl/>
          <w:lang w:bidi="ar-SY"/>
        </w:rPr>
        <w:t>كانت حجة الوداع</w:t>
      </w:r>
    </w:p>
    <w:p w:rsidR="009C477F" w:rsidRPr="00FC2B6C" w:rsidRDefault="009C477F" w:rsidP="00FC2B6C">
      <w:pPr>
        <w:pStyle w:val="a3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FC2B6C">
        <w:rPr>
          <w:rFonts w:hint="cs"/>
          <w:color w:val="000000"/>
          <w:sz w:val="34"/>
          <w:szCs w:val="34"/>
          <w:rtl/>
          <w:lang w:bidi="ar-SY"/>
        </w:rPr>
        <w:t>وفي شهر ربيع الأول في السنة الحادية عشرة للهجرة كانت وفاة رسول الله صلى الله عليه وسلم</w:t>
      </w:r>
      <w:r w:rsidR="00B4732C" w:rsidRPr="00FC2B6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FC2B6C" w:rsidRDefault="00FC2B6C" w:rsidP="009C477F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color w:val="000000"/>
          <w:sz w:val="34"/>
          <w:szCs w:val="34"/>
          <w:rtl/>
          <w:lang w:bidi="ar-SY"/>
        </w:rPr>
        <w:sectPr w:rsidR="00FC2B6C" w:rsidSect="00437C12">
          <w:type w:val="continuous"/>
          <w:pgSz w:w="11906" w:h="16838"/>
          <w:pgMar w:top="1134" w:right="1134" w:bottom="1134" w:left="1134" w:header="708" w:footer="708" w:gutter="0"/>
          <w:cols w:sep="1" w:space="709"/>
          <w:bidi/>
          <w:rtlGutter/>
          <w:docGrid w:linePitch="360"/>
        </w:sectPr>
      </w:pPr>
    </w:p>
    <w:p w:rsidR="009C477F" w:rsidRPr="00437C12" w:rsidRDefault="009C477F" w:rsidP="009C477F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b/>
          <w:bCs/>
          <w:color w:val="000000"/>
          <w:sz w:val="34"/>
          <w:szCs w:val="34"/>
          <w:rtl/>
          <w:lang w:bidi="ar-SY"/>
        </w:rPr>
      </w:pPr>
      <w:r w:rsidRPr="00437C12">
        <w:rPr>
          <w:rFonts w:hint="cs"/>
          <w:b/>
          <w:bCs/>
          <w:color w:val="000000"/>
          <w:sz w:val="34"/>
          <w:szCs w:val="34"/>
          <w:rtl/>
          <w:lang w:bidi="ar-SY"/>
        </w:rPr>
        <w:lastRenderedPageBreak/>
        <w:t>أيها الإخوة:</w:t>
      </w:r>
    </w:p>
    <w:p w:rsidR="00437C12" w:rsidRDefault="00437C12" w:rsidP="00D00054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color w:val="000000"/>
          <w:sz w:val="34"/>
          <w:szCs w:val="34"/>
          <w:rtl/>
          <w:lang w:bidi="ar-SY"/>
        </w:rPr>
        <w:sectPr w:rsidR="00437C12" w:rsidSect="00437C12">
          <w:type w:val="continuous"/>
          <w:pgSz w:w="11906" w:h="16838"/>
          <w:pgMar w:top="1134" w:right="1134" w:bottom="1134" w:left="1134" w:header="708" w:footer="708" w:gutter="0"/>
          <w:cols w:space="708"/>
          <w:bidi/>
          <w:rtlGutter/>
          <w:docGrid w:linePitch="360"/>
        </w:sectPr>
      </w:pPr>
    </w:p>
    <w:p w:rsidR="00D00054" w:rsidRDefault="009C477F" w:rsidP="00D00054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lastRenderedPageBreak/>
        <w:t>هذا سرد</w:t>
      </w:r>
      <w:r w:rsidR="000F5B58">
        <w:rPr>
          <w:rFonts w:hint="cs"/>
          <w:color w:val="000000"/>
          <w:sz w:val="34"/>
          <w:szCs w:val="34"/>
          <w:rtl/>
          <w:lang w:bidi="ar-SY"/>
        </w:rPr>
        <w:t>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سريع واستعراض لما تعلمون من الس</w:t>
      </w:r>
      <w:r w:rsidR="00546F0C">
        <w:rPr>
          <w:rFonts w:hint="cs"/>
          <w:color w:val="000000"/>
          <w:sz w:val="34"/>
          <w:szCs w:val="34"/>
          <w:rtl/>
          <w:lang w:bidi="ar-SY"/>
        </w:rPr>
        <w:t>ِّ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يرة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كيف مر</w:t>
      </w:r>
      <w:r w:rsidR="00846296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ت أيام</w:t>
      </w:r>
      <w:r w:rsidR="007E2228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ها على رسول الله صلى الله عليه وسلم وم</w:t>
      </w:r>
      <w:r w:rsidR="007E2228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ن حول</w:t>
      </w:r>
      <w:r w:rsidR="007E2228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ه من صحابة</w:t>
      </w:r>
      <w:r w:rsidR="007E2228">
        <w:rPr>
          <w:rFonts w:hint="cs"/>
          <w:color w:val="000000"/>
          <w:sz w:val="34"/>
          <w:szCs w:val="34"/>
          <w:rtl/>
          <w:lang w:bidi="ar-SY"/>
        </w:rPr>
        <w:t>ٍ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كرام وآل</w:t>
      </w:r>
      <w:r w:rsidR="007E2228">
        <w:rPr>
          <w:rFonts w:hint="cs"/>
          <w:color w:val="000000"/>
          <w:sz w:val="34"/>
          <w:szCs w:val="34"/>
          <w:rtl/>
          <w:lang w:bidi="ar-SY"/>
        </w:rPr>
        <w:t>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بيت</w:t>
      </w:r>
      <w:r w:rsidR="007E2228">
        <w:rPr>
          <w:rFonts w:hint="cs"/>
          <w:color w:val="000000"/>
          <w:sz w:val="34"/>
          <w:szCs w:val="34"/>
          <w:rtl/>
          <w:lang w:bidi="ar-SY"/>
        </w:rPr>
        <w:t>ٍ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أطهار</w:t>
      </w:r>
      <w:r w:rsidR="00D00054">
        <w:rPr>
          <w:rFonts w:hint="cs"/>
          <w:color w:val="000000"/>
          <w:sz w:val="34"/>
          <w:szCs w:val="34"/>
          <w:rtl/>
          <w:lang w:bidi="ar-SY"/>
        </w:rPr>
        <w:t>...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9C477F" w:rsidRPr="009C477F" w:rsidRDefault="009C477F" w:rsidP="00546F0C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شدائد عامة</w:t>
      </w:r>
      <w:r w:rsidR="00D00054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وأزمات خانقة</w:t>
      </w:r>
      <w:r w:rsidR="00D00054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وبلايا صلبة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D00054">
        <w:rPr>
          <w:rFonts w:hint="cs"/>
          <w:color w:val="000000"/>
          <w:sz w:val="34"/>
          <w:szCs w:val="34"/>
          <w:rtl/>
          <w:lang w:bidi="ar-SY"/>
        </w:rPr>
        <w:t>آ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لام ومصاعب وأوجاع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هذا فضلا</w:t>
      </w:r>
      <w:r w:rsidR="00546F0C">
        <w:rPr>
          <w:rFonts w:hint="cs"/>
          <w:color w:val="000000"/>
          <w:sz w:val="34"/>
          <w:szCs w:val="34"/>
          <w:rtl/>
          <w:lang w:bidi="ar-SY"/>
        </w:rPr>
        <w:t>ً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عن الامتحانات الخاصة من فقر</w:t>
      </w:r>
      <w:r w:rsidR="00546F0C">
        <w:rPr>
          <w:rFonts w:hint="cs"/>
          <w:color w:val="000000"/>
          <w:sz w:val="34"/>
          <w:szCs w:val="34"/>
          <w:rtl/>
          <w:lang w:bidi="ar-SY"/>
        </w:rPr>
        <w:t>ٍ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وغنى، وصح</w:t>
      </w:r>
      <w:r w:rsidR="00546F0C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ة ومرض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وزواج وطلاق، وفقد ابن أو قريب أو حبيب أو نحو ذلك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546F0C" w:rsidRPr="00546F0C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546F0C" w:rsidRPr="00546F0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فَمَا وَهَنُوا لِمَا أَصَابَهُمْ فِي سَبِيلِ اللَّهِ وَمَا ضَعُفُوا وَمَا اسْتَكَانُوا وَاللَّهُ يُحِبُّ الصَّابِرِينَ </w:t>
      </w:r>
      <w:r w:rsidR="00546F0C" w:rsidRPr="00546F0C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546F0C" w:rsidRPr="00546F0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وَمَا كَانَ قَوْلَهُمْ إِلَّا أَنْ قَالُوا رَبَّنَا اغْفِرْ لَنَا ذُنُوبَنَا وَإِسْرَافَنَا فِي أَمْرِنَا وَثَبِّتْ أَقْدَامَنَا وَانْصُرْنَا عَلَى الْقَوْمِ الْكَافِرِينَ </w:t>
      </w:r>
      <w:r w:rsidR="00546F0C" w:rsidRPr="00546F0C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546F0C" w:rsidRPr="00546F0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فَآتَاهُمُ اللَّهُ ثَوَابَ الدُّنْيَا وَحُسْنَ ثَوَابِ الْآخِرَةِ وَاللَّهُ يُحِبُّ الْمُحْسِنِينَ</w:t>
      </w:r>
      <w:r w:rsidR="00546F0C" w:rsidRPr="00546F0C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546F0C" w:rsidRPr="002F1EA9">
        <w:rPr>
          <w:color w:val="000000"/>
          <w:sz w:val="28"/>
          <w:szCs w:val="28"/>
          <w:rtl/>
          <w:lang w:bidi="ar-SY"/>
        </w:rPr>
        <w:t xml:space="preserve"> [آل عمران: 146 - 148]</w:t>
      </w:r>
    </w:p>
    <w:p w:rsidR="009C477F" w:rsidRPr="009C477F" w:rsidRDefault="009C477F" w:rsidP="001E2307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وك</w:t>
      </w:r>
      <w:r w:rsidR="00546F0C">
        <w:rPr>
          <w:rFonts w:hint="cs"/>
          <w:color w:val="000000"/>
          <w:sz w:val="34"/>
          <w:szCs w:val="34"/>
          <w:rtl/>
          <w:lang w:bidi="ar-SY"/>
        </w:rPr>
        <w:t>أ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ني برسول الله صلى الله علي</w:t>
      </w:r>
      <w:r w:rsidR="00437C12">
        <w:rPr>
          <w:rFonts w:hint="cs"/>
          <w:color w:val="000000"/>
          <w:sz w:val="34"/>
          <w:szCs w:val="34"/>
          <w:rtl/>
          <w:lang w:bidi="ar-SY"/>
        </w:rPr>
        <w:t>ه وسلم يعيش سنوات الدعوة الثلاث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والعشرين في أزمات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>ٍ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وشدائد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دونها بكثير الأزمة التي نعيش في بلدنا من سنتين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أرأيتم ال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>آ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ن أين نحن من رسول الله صلى الله عليه وسلم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>؟!</w:t>
      </w:r>
    </w:p>
    <w:p w:rsidR="009C477F" w:rsidRPr="009C477F" w:rsidRDefault="009C477F" w:rsidP="001E2307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غير أني أحب أن أختم 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>-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أيها الإخوة- بقولي: </w:t>
      </w:r>
    </w:p>
    <w:p w:rsidR="001E2307" w:rsidRDefault="009C477F" w:rsidP="001E2307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color w:val="000000"/>
          <w:sz w:val="34"/>
          <w:szCs w:val="34"/>
          <w:rtl/>
          <w:lang w:bidi="ar-SY"/>
        </w:rPr>
        <w:t>خرج رسول الله صلى الله عليه وسلم من داره وبلده يطارده المشركون، وأُخرج إبراهيم عليه السلام يطارده النمرود</w:t>
      </w:r>
      <w:r w:rsidR="00B4732C">
        <w:rPr>
          <w:color w:val="000000"/>
          <w:sz w:val="34"/>
          <w:szCs w:val="34"/>
          <w:rtl/>
          <w:lang w:bidi="ar-SY"/>
        </w:rPr>
        <w:t>،</w:t>
      </w:r>
      <w:r w:rsidRPr="009C477F">
        <w:rPr>
          <w:color w:val="000000"/>
          <w:sz w:val="34"/>
          <w:szCs w:val="34"/>
          <w:rtl/>
          <w:lang w:bidi="ar-SY"/>
        </w:rPr>
        <w:t xml:space="preserve"> وخرج موسى عليه السلام يطارده فرعون،</w:t>
      </w:r>
      <w:r w:rsidR="00B4732C">
        <w:rPr>
          <w:color w:val="000000"/>
          <w:sz w:val="34"/>
          <w:szCs w:val="34"/>
          <w:rtl/>
          <w:lang w:bidi="ar-SY"/>
        </w:rPr>
        <w:t>.</w:t>
      </w:r>
      <w:r w:rsidR="001E2307">
        <w:rPr>
          <w:color w:val="000000"/>
          <w:sz w:val="34"/>
          <w:szCs w:val="34"/>
          <w:rtl/>
          <w:lang w:bidi="ar-SY"/>
        </w:rPr>
        <w:t>..فكان ماذا؟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 xml:space="preserve"> </w:t>
      </w:r>
    </w:p>
    <w:p w:rsidR="001E2307" w:rsidRDefault="009C477F" w:rsidP="002F1EA9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color w:val="000000"/>
          <w:sz w:val="34"/>
          <w:szCs w:val="34"/>
          <w:rtl/>
          <w:lang w:bidi="ar-SY"/>
        </w:rPr>
        <w:t>كلما ذ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color w:val="000000"/>
          <w:sz w:val="34"/>
          <w:szCs w:val="34"/>
          <w:rtl/>
          <w:lang w:bidi="ar-SY"/>
        </w:rPr>
        <w:t>ك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color w:val="000000"/>
          <w:sz w:val="34"/>
          <w:szCs w:val="34"/>
          <w:rtl/>
          <w:lang w:bidi="ar-SY"/>
        </w:rPr>
        <w:t>ر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color w:val="000000"/>
          <w:sz w:val="34"/>
          <w:szCs w:val="34"/>
          <w:rtl/>
          <w:lang w:bidi="ar-SY"/>
        </w:rPr>
        <w:t>ت الأجيال</w:t>
      </w:r>
      <w:r w:rsidR="001E2307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color w:val="000000"/>
          <w:sz w:val="34"/>
          <w:szCs w:val="34"/>
          <w:rtl/>
          <w:lang w:bidi="ar-SY"/>
        </w:rPr>
        <w:t xml:space="preserve"> إبراهيم وموسى ومحمداً صلوا عليهم، ولعن التاريخ مَن أخرجهم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؛</w:t>
      </w:r>
      <w:r w:rsidRPr="009C477F">
        <w:rPr>
          <w:color w:val="000000"/>
          <w:sz w:val="34"/>
          <w:szCs w:val="34"/>
          <w:rtl/>
          <w:lang w:bidi="ar-SY"/>
        </w:rPr>
        <w:t xml:space="preserve"> ذلك لأن الحق أثب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color w:val="000000"/>
          <w:sz w:val="34"/>
          <w:szCs w:val="34"/>
          <w:rtl/>
          <w:lang w:bidi="ar-SY"/>
        </w:rPr>
        <w:t>ت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color w:val="000000"/>
          <w:sz w:val="34"/>
          <w:szCs w:val="34"/>
          <w:rtl/>
          <w:lang w:bidi="ar-SY"/>
        </w:rPr>
        <w:t xml:space="preserve"> وله جنود لا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9C477F">
        <w:rPr>
          <w:color w:val="000000"/>
          <w:sz w:val="34"/>
          <w:szCs w:val="34"/>
          <w:rtl/>
          <w:lang w:bidi="ar-SY"/>
        </w:rPr>
        <w:t>نعلمها.</w:t>
      </w:r>
    </w:p>
    <w:p w:rsidR="002F1EA9" w:rsidRDefault="009C477F" w:rsidP="002F1EA9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color w:val="000000"/>
          <w:sz w:val="34"/>
          <w:szCs w:val="34"/>
          <w:rtl/>
          <w:lang w:bidi="ar-SY"/>
        </w:rPr>
      </w:pPr>
      <w:r w:rsidRPr="009C477F">
        <w:rPr>
          <w:color w:val="000000"/>
          <w:sz w:val="34"/>
          <w:szCs w:val="34"/>
          <w:rtl/>
          <w:lang w:bidi="ar-SY"/>
        </w:rPr>
        <w:t>فرّج الله همومكم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color w:val="000000"/>
          <w:sz w:val="34"/>
          <w:szCs w:val="34"/>
          <w:rtl/>
          <w:lang w:bidi="ar-SY"/>
        </w:rPr>
        <w:t xml:space="preserve"> ويس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ّ</w:t>
      </w:r>
      <w:r w:rsidRPr="009C477F">
        <w:rPr>
          <w:color w:val="000000"/>
          <w:sz w:val="34"/>
          <w:szCs w:val="34"/>
          <w:rtl/>
          <w:lang w:bidi="ar-SY"/>
        </w:rPr>
        <w:t>ر أموركم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color w:val="000000"/>
          <w:sz w:val="34"/>
          <w:szCs w:val="34"/>
          <w:rtl/>
          <w:lang w:bidi="ar-SY"/>
        </w:rPr>
        <w:t xml:space="preserve"> ولطف بالبلاد والعباد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، وجعلني وإياكم ممن تابع تمسكه بقوله تعالى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:</w:t>
      </w:r>
      <w:r w:rsidR="002F1EA9" w:rsidRPr="00437C12">
        <w:rPr>
          <w:rFonts w:hint="cs"/>
          <w:color w:val="000000"/>
          <w:sz w:val="32"/>
          <w:szCs w:val="32"/>
          <w:rtl/>
          <w:lang w:bidi="ar-SY"/>
        </w:rPr>
        <w:t xml:space="preserve"> </w:t>
      </w:r>
      <w:r w:rsidR="002F1EA9" w:rsidRPr="00437C12">
        <w:rPr>
          <w:rFonts w:ascii="Tahoma" w:hAnsi="Tahoma" w:cs="DecoType Naskh"/>
          <w:color w:val="FF0000"/>
          <w:sz w:val="32"/>
          <w:szCs w:val="32"/>
          <w:rtl/>
          <w:lang w:eastAsia="en-US" w:bidi="ar-SY"/>
        </w:rPr>
        <w:t>{</w:t>
      </w:r>
      <w:r w:rsidR="002F1EA9" w:rsidRPr="00437C12">
        <w:rPr>
          <w:rFonts w:ascii="Tahoma" w:hAnsi="Tahoma" w:cs="DecoType Naskh"/>
          <w:color w:val="008000"/>
          <w:sz w:val="32"/>
          <w:szCs w:val="32"/>
          <w:rtl/>
          <w:lang w:eastAsia="en-US" w:bidi="ar-SY"/>
        </w:rPr>
        <w:t>إِنَّهُ مَنْ يَتَّقِ وَيَصْبِرْ فَإِنَّ اللَّهَ لَا يُضِيعُ أَجْرَ الْمُحْسِنِينَ</w:t>
      </w:r>
      <w:r w:rsidR="002F1EA9" w:rsidRPr="00437C12">
        <w:rPr>
          <w:rFonts w:ascii="Tahoma" w:hAnsi="Tahoma" w:cs="DecoType Naskh"/>
          <w:color w:val="FF0000"/>
          <w:sz w:val="32"/>
          <w:szCs w:val="32"/>
          <w:rtl/>
          <w:lang w:eastAsia="en-US" w:bidi="ar-SY"/>
        </w:rPr>
        <w:t>}</w:t>
      </w:r>
      <w:r w:rsidR="002F1EA9" w:rsidRPr="00437C12">
        <w:rPr>
          <w:color w:val="000000"/>
          <w:sz w:val="32"/>
          <w:szCs w:val="32"/>
          <w:rtl/>
          <w:lang w:bidi="ar-SY"/>
        </w:rPr>
        <w:t xml:space="preserve"> </w:t>
      </w:r>
      <w:r w:rsidR="002F1EA9" w:rsidRPr="002F1EA9">
        <w:rPr>
          <w:color w:val="000000"/>
          <w:sz w:val="28"/>
          <w:szCs w:val="28"/>
          <w:rtl/>
          <w:lang w:bidi="ar-SY"/>
        </w:rPr>
        <w:t>[يوسف:90]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.</w:t>
      </w:r>
    </w:p>
    <w:p w:rsidR="00437C12" w:rsidRDefault="009C477F" w:rsidP="00437C12">
      <w:pPr>
        <w:autoSpaceDE w:val="0"/>
        <w:autoSpaceDN w:val="0"/>
        <w:bidi/>
        <w:adjustRightInd w:val="0"/>
        <w:spacing w:line="240" w:lineRule="auto"/>
        <w:ind w:left="-1" w:firstLine="283"/>
        <w:jc w:val="lowKashida"/>
        <w:rPr>
          <w:rFonts w:hint="cs"/>
          <w:b/>
          <w:bCs/>
          <w:color w:val="FF0000"/>
          <w:sz w:val="34"/>
          <w:szCs w:val="34"/>
          <w:rtl/>
          <w:lang w:bidi="ar-SY"/>
        </w:rPr>
      </w:pPr>
      <w:r w:rsidRPr="009C477F">
        <w:rPr>
          <w:rFonts w:hint="cs"/>
          <w:color w:val="000000"/>
          <w:sz w:val="34"/>
          <w:szCs w:val="34"/>
          <w:rtl/>
          <w:lang w:bidi="ar-SY"/>
        </w:rPr>
        <w:t>مهما استطعتم أن تعينوا محتاجا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ً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ف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افعلوا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ومهما ق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د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رتم على نصرة مظلوم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ٍ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ف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افعلوا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ومهما تمك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َّ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نتم من إغا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ث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ة ملهوف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ٍ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فلا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 xml:space="preserve"> 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ت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ق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ص</w:t>
      </w:r>
      <w:r w:rsidR="002F1EA9">
        <w:rPr>
          <w:rFonts w:hint="cs"/>
          <w:color w:val="000000"/>
          <w:sz w:val="34"/>
          <w:szCs w:val="34"/>
          <w:rtl/>
          <w:lang w:bidi="ar-SY"/>
        </w:rPr>
        <w:t>ِّ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روا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وكونوا مع الحق</w:t>
      </w:r>
      <w:r w:rsidR="00FE590B">
        <w:rPr>
          <w:rFonts w:hint="cs"/>
          <w:color w:val="000000"/>
          <w:sz w:val="34"/>
          <w:szCs w:val="34"/>
          <w:rtl/>
          <w:lang w:bidi="ar-SY"/>
        </w:rPr>
        <w:t>ِّ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ي</w:t>
      </w:r>
      <w:r w:rsidR="00FE590B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ك</w:t>
      </w:r>
      <w:r w:rsidR="00FE590B">
        <w:rPr>
          <w:rFonts w:hint="cs"/>
          <w:color w:val="000000"/>
          <w:sz w:val="34"/>
          <w:szCs w:val="34"/>
          <w:rtl/>
          <w:lang w:bidi="ar-SY"/>
        </w:rPr>
        <w:t>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ن الحق</w:t>
      </w:r>
      <w:r w:rsidR="00FE590B">
        <w:rPr>
          <w:rFonts w:hint="cs"/>
          <w:color w:val="000000"/>
          <w:sz w:val="34"/>
          <w:szCs w:val="34"/>
          <w:rtl/>
          <w:lang w:bidi="ar-SY"/>
        </w:rPr>
        <w:t>ُّ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معكم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وأكثروا من الدعاء والالتجاء إلى الله</w:t>
      </w:r>
      <w:r w:rsidR="00F01D9D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وقولوا</w:t>
      </w:r>
      <w:r w:rsidR="00F01D9D">
        <w:rPr>
          <w:rFonts w:hint="cs"/>
          <w:color w:val="000000"/>
          <w:sz w:val="34"/>
          <w:szCs w:val="34"/>
          <w:rtl/>
          <w:lang w:bidi="ar-SY"/>
        </w:rPr>
        <w:t>: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حسبنا الله ونعم الوكيل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،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 xml:space="preserve"> وأبشروا بحسن المنقل</w:t>
      </w:r>
      <w:r w:rsidR="00F01D9D">
        <w:rPr>
          <w:rFonts w:hint="cs"/>
          <w:color w:val="000000"/>
          <w:sz w:val="34"/>
          <w:szCs w:val="34"/>
          <w:rtl/>
          <w:lang w:bidi="ar-SY"/>
        </w:rPr>
        <w:t>َ</w:t>
      </w:r>
      <w:r w:rsidRPr="009C477F">
        <w:rPr>
          <w:rFonts w:hint="cs"/>
          <w:color w:val="000000"/>
          <w:sz w:val="34"/>
          <w:szCs w:val="34"/>
          <w:rtl/>
          <w:lang w:bidi="ar-SY"/>
        </w:rPr>
        <w:t>ب بإذن الله</w:t>
      </w:r>
      <w:r w:rsidR="00B4732C">
        <w:rPr>
          <w:rFonts w:hint="cs"/>
          <w:color w:val="000000"/>
          <w:sz w:val="34"/>
          <w:szCs w:val="34"/>
          <w:rtl/>
          <w:lang w:bidi="ar-SY"/>
        </w:rPr>
        <w:t>.</w:t>
      </w:r>
      <w:r w:rsidR="00437C12">
        <w:rPr>
          <w:rFonts w:hint="cs"/>
          <w:b/>
          <w:bCs/>
          <w:color w:val="FF0000"/>
          <w:sz w:val="34"/>
          <w:szCs w:val="34"/>
          <w:rtl/>
          <w:lang w:bidi="ar-SY"/>
        </w:rPr>
        <w:t xml:space="preserve"> </w:t>
      </w:r>
      <w:r w:rsidR="00437C12">
        <w:rPr>
          <w:rFonts w:hint="cs"/>
          <w:b/>
          <w:bCs/>
          <w:color w:val="FF0000"/>
          <w:sz w:val="34"/>
          <w:szCs w:val="34"/>
          <w:rtl/>
          <w:lang w:bidi="ar-SY"/>
        </w:rPr>
        <w:tab/>
      </w:r>
      <w:r w:rsidR="00437C12">
        <w:rPr>
          <w:rFonts w:hint="cs"/>
          <w:b/>
          <w:bCs/>
          <w:color w:val="FF0000"/>
          <w:sz w:val="34"/>
          <w:szCs w:val="34"/>
          <w:rtl/>
          <w:lang w:bidi="ar-SY"/>
        </w:rPr>
        <w:tab/>
      </w:r>
      <w:r w:rsidR="00437C12">
        <w:rPr>
          <w:rFonts w:hint="cs"/>
          <w:b/>
          <w:bCs/>
          <w:color w:val="FF0000"/>
          <w:sz w:val="34"/>
          <w:szCs w:val="34"/>
          <w:rtl/>
          <w:lang w:bidi="ar-SY"/>
        </w:rPr>
        <w:tab/>
      </w:r>
      <w:r w:rsidR="00437C12">
        <w:rPr>
          <w:rFonts w:hint="cs"/>
          <w:b/>
          <w:bCs/>
          <w:color w:val="FF0000"/>
          <w:sz w:val="34"/>
          <w:szCs w:val="34"/>
          <w:rtl/>
          <w:lang w:bidi="ar-SY"/>
        </w:rPr>
        <w:tab/>
      </w:r>
    </w:p>
    <w:p w:rsidR="00F63D22" w:rsidRPr="009C477F" w:rsidRDefault="009C477F" w:rsidP="00437C12">
      <w:pPr>
        <w:autoSpaceDE w:val="0"/>
        <w:autoSpaceDN w:val="0"/>
        <w:bidi/>
        <w:adjustRightInd w:val="0"/>
        <w:spacing w:line="240" w:lineRule="auto"/>
        <w:ind w:left="-1" w:firstLine="283"/>
        <w:jc w:val="center"/>
        <w:rPr>
          <w:rFonts w:ascii="Tahoma" w:hAnsi="Tahoma" w:cs="DecoType Naskh"/>
          <w:sz w:val="34"/>
          <w:szCs w:val="34"/>
          <w:lang w:eastAsia="en-US"/>
        </w:rPr>
      </w:pPr>
      <w:r w:rsidRPr="009C477F">
        <w:rPr>
          <w:rFonts w:hint="cs"/>
          <w:b/>
          <w:bCs/>
          <w:color w:val="FF0000"/>
          <w:sz w:val="34"/>
          <w:szCs w:val="34"/>
          <w:rtl/>
          <w:lang w:bidi="ar-SY"/>
        </w:rPr>
        <w:t>والحمد لله رب العالمين</w:t>
      </w:r>
    </w:p>
    <w:sectPr w:rsidR="00F63D22" w:rsidRPr="009C477F" w:rsidSect="00FC2B6C">
      <w:type w:val="continuous"/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11A" w:rsidRDefault="00D3611A" w:rsidP="00E64CB9">
      <w:pPr>
        <w:spacing w:line="240" w:lineRule="auto"/>
      </w:pPr>
      <w:r>
        <w:separator/>
      </w:r>
    </w:p>
  </w:endnote>
  <w:endnote w:type="continuationSeparator" w:id="1">
    <w:p w:rsidR="00D3611A" w:rsidRDefault="00D3611A" w:rsidP="00E64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  <w:rtl/>
      </w:rPr>
      <w:id w:val="1091758"/>
      <w:docPartObj>
        <w:docPartGallery w:val="Page Numbers (Bottom of Page)"/>
        <w:docPartUnique/>
      </w:docPartObj>
    </w:sdtPr>
    <w:sdtContent>
      <w:p w:rsidR="00D025A0" w:rsidRPr="0079181E" w:rsidRDefault="00D025A0" w:rsidP="0079181E">
        <w:pPr>
          <w:pStyle w:val="a6"/>
          <w:bidi/>
          <w:jc w:val="center"/>
          <w:rPr>
            <w:sz w:val="32"/>
            <w:szCs w:val="32"/>
          </w:rPr>
        </w:pPr>
        <w:r w:rsidRPr="0079181E">
          <w:rPr>
            <w:sz w:val="32"/>
            <w:szCs w:val="32"/>
          </w:rPr>
          <w:fldChar w:fldCharType="begin"/>
        </w:r>
        <w:r w:rsidRPr="0079181E">
          <w:rPr>
            <w:sz w:val="32"/>
            <w:szCs w:val="32"/>
          </w:rPr>
          <w:instrText xml:space="preserve"> PAGE   \* MERGEFORMAT </w:instrText>
        </w:r>
        <w:r w:rsidRPr="0079181E">
          <w:rPr>
            <w:sz w:val="32"/>
            <w:szCs w:val="32"/>
          </w:rPr>
          <w:fldChar w:fldCharType="separate"/>
        </w:r>
        <w:r w:rsidR="00437C12" w:rsidRPr="00437C12">
          <w:rPr>
            <w:noProof/>
            <w:sz w:val="32"/>
            <w:szCs w:val="32"/>
            <w:rtl/>
            <w:lang w:val="ar-SA"/>
          </w:rPr>
          <w:t>4</w:t>
        </w:r>
        <w:r w:rsidRPr="0079181E">
          <w:rPr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11A" w:rsidRDefault="00D3611A" w:rsidP="00E64CB9">
      <w:pPr>
        <w:spacing w:line="240" w:lineRule="auto"/>
      </w:pPr>
      <w:r>
        <w:separator/>
      </w:r>
    </w:p>
  </w:footnote>
  <w:footnote w:type="continuationSeparator" w:id="1">
    <w:p w:rsidR="00D3611A" w:rsidRDefault="00D3611A" w:rsidP="00E64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B7FAA"/>
    <w:multiLevelType w:val="hybridMultilevel"/>
    <w:tmpl w:val="6638DC64"/>
    <w:lvl w:ilvl="0" w:tplc="F1DC08E6">
      <w:numFmt w:val="bullet"/>
      <w:lvlRestart w:val="0"/>
      <w:lvlText w:val="-"/>
      <w:lvlJc w:val="left"/>
      <w:pPr>
        <w:ind w:left="1002" w:hanging="363"/>
      </w:pPr>
      <w:rPr>
        <w:rFonts w:ascii="Traditional Arabic" w:hAnsi="Traditional Arabic" w:cs="Traditional Arabic" w:hint="default"/>
        <w:b w:val="0"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mirrorMargins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373120"/>
    <w:rsid w:val="00004600"/>
    <w:rsid w:val="00005A60"/>
    <w:rsid w:val="000064E2"/>
    <w:rsid w:val="00022B32"/>
    <w:rsid w:val="00022CA9"/>
    <w:rsid w:val="000251BE"/>
    <w:rsid w:val="00026D1C"/>
    <w:rsid w:val="00036930"/>
    <w:rsid w:val="00041100"/>
    <w:rsid w:val="00043580"/>
    <w:rsid w:val="0004539F"/>
    <w:rsid w:val="00046DF8"/>
    <w:rsid w:val="00050B09"/>
    <w:rsid w:val="00051765"/>
    <w:rsid w:val="000557A7"/>
    <w:rsid w:val="000616FF"/>
    <w:rsid w:val="00062444"/>
    <w:rsid w:val="00063B90"/>
    <w:rsid w:val="00064AD5"/>
    <w:rsid w:val="00065414"/>
    <w:rsid w:val="00065E60"/>
    <w:rsid w:val="000667AF"/>
    <w:rsid w:val="00070527"/>
    <w:rsid w:val="000710AA"/>
    <w:rsid w:val="000751FA"/>
    <w:rsid w:val="00075DD9"/>
    <w:rsid w:val="00076282"/>
    <w:rsid w:val="00093C01"/>
    <w:rsid w:val="00094C04"/>
    <w:rsid w:val="000A0991"/>
    <w:rsid w:val="000A1150"/>
    <w:rsid w:val="000A3086"/>
    <w:rsid w:val="000A4B8E"/>
    <w:rsid w:val="000A7E29"/>
    <w:rsid w:val="000B0F9E"/>
    <w:rsid w:val="000B2552"/>
    <w:rsid w:val="000B317A"/>
    <w:rsid w:val="000B3BFC"/>
    <w:rsid w:val="000B66AE"/>
    <w:rsid w:val="000C1E4A"/>
    <w:rsid w:val="000E23F4"/>
    <w:rsid w:val="000E4500"/>
    <w:rsid w:val="000E5658"/>
    <w:rsid w:val="000E6F8A"/>
    <w:rsid w:val="000F5B58"/>
    <w:rsid w:val="00101C8C"/>
    <w:rsid w:val="001035A3"/>
    <w:rsid w:val="00105852"/>
    <w:rsid w:val="00106C5A"/>
    <w:rsid w:val="0011029C"/>
    <w:rsid w:val="001106CF"/>
    <w:rsid w:val="00114481"/>
    <w:rsid w:val="00120047"/>
    <w:rsid w:val="0012700D"/>
    <w:rsid w:val="001321B9"/>
    <w:rsid w:val="00133C3F"/>
    <w:rsid w:val="0013624C"/>
    <w:rsid w:val="00144071"/>
    <w:rsid w:val="00150CDF"/>
    <w:rsid w:val="00151BBA"/>
    <w:rsid w:val="00153BFB"/>
    <w:rsid w:val="00154BE8"/>
    <w:rsid w:val="00155B36"/>
    <w:rsid w:val="00156A1D"/>
    <w:rsid w:val="00157C1F"/>
    <w:rsid w:val="001609B9"/>
    <w:rsid w:val="001671D2"/>
    <w:rsid w:val="00172422"/>
    <w:rsid w:val="00173586"/>
    <w:rsid w:val="00185479"/>
    <w:rsid w:val="0018624E"/>
    <w:rsid w:val="001875DA"/>
    <w:rsid w:val="00192C6A"/>
    <w:rsid w:val="00193FEE"/>
    <w:rsid w:val="001960BA"/>
    <w:rsid w:val="001A5D0D"/>
    <w:rsid w:val="001B1D7B"/>
    <w:rsid w:val="001B2CA1"/>
    <w:rsid w:val="001B3B47"/>
    <w:rsid w:val="001C234E"/>
    <w:rsid w:val="001C27E8"/>
    <w:rsid w:val="001D0093"/>
    <w:rsid w:val="001D1800"/>
    <w:rsid w:val="001D4C2E"/>
    <w:rsid w:val="001D54EB"/>
    <w:rsid w:val="001D66DE"/>
    <w:rsid w:val="001D7404"/>
    <w:rsid w:val="001E2307"/>
    <w:rsid w:val="001E6176"/>
    <w:rsid w:val="001E65AB"/>
    <w:rsid w:val="001F014A"/>
    <w:rsid w:val="001F3677"/>
    <w:rsid w:val="001F544A"/>
    <w:rsid w:val="001F6F38"/>
    <w:rsid w:val="002005C5"/>
    <w:rsid w:val="00200655"/>
    <w:rsid w:val="00202981"/>
    <w:rsid w:val="002048DE"/>
    <w:rsid w:val="00207219"/>
    <w:rsid w:val="002074AF"/>
    <w:rsid w:val="00207617"/>
    <w:rsid w:val="00207962"/>
    <w:rsid w:val="00214C70"/>
    <w:rsid w:val="00222283"/>
    <w:rsid w:val="00222D9C"/>
    <w:rsid w:val="00225E5B"/>
    <w:rsid w:val="00226A7C"/>
    <w:rsid w:val="002270FA"/>
    <w:rsid w:val="002306AB"/>
    <w:rsid w:val="00230EDC"/>
    <w:rsid w:val="002310ED"/>
    <w:rsid w:val="00231BE3"/>
    <w:rsid w:val="002347E5"/>
    <w:rsid w:val="002363DA"/>
    <w:rsid w:val="0023702F"/>
    <w:rsid w:val="0024010F"/>
    <w:rsid w:val="00240A26"/>
    <w:rsid w:val="00241049"/>
    <w:rsid w:val="00245D88"/>
    <w:rsid w:val="002466C2"/>
    <w:rsid w:val="0024770C"/>
    <w:rsid w:val="00247F56"/>
    <w:rsid w:val="002500F7"/>
    <w:rsid w:val="00254FFC"/>
    <w:rsid w:val="00256E8F"/>
    <w:rsid w:val="002613CE"/>
    <w:rsid w:val="00262814"/>
    <w:rsid w:val="00263D4F"/>
    <w:rsid w:val="00266002"/>
    <w:rsid w:val="00271A3C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4B30"/>
    <w:rsid w:val="002A5A28"/>
    <w:rsid w:val="002A7768"/>
    <w:rsid w:val="002B0F63"/>
    <w:rsid w:val="002B3A82"/>
    <w:rsid w:val="002B55EC"/>
    <w:rsid w:val="002B5D9C"/>
    <w:rsid w:val="002C311B"/>
    <w:rsid w:val="002C5835"/>
    <w:rsid w:val="002D108D"/>
    <w:rsid w:val="002D3D87"/>
    <w:rsid w:val="002D3F88"/>
    <w:rsid w:val="002D4442"/>
    <w:rsid w:val="002D48CE"/>
    <w:rsid w:val="002D699E"/>
    <w:rsid w:val="002E1DCB"/>
    <w:rsid w:val="002E3DDB"/>
    <w:rsid w:val="002E4388"/>
    <w:rsid w:val="002F1EA9"/>
    <w:rsid w:val="002F260D"/>
    <w:rsid w:val="002F2D9E"/>
    <w:rsid w:val="002F4091"/>
    <w:rsid w:val="002F4758"/>
    <w:rsid w:val="002F5724"/>
    <w:rsid w:val="002F629E"/>
    <w:rsid w:val="003060CE"/>
    <w:rsid w:val="00307F8A"/>
    <w:rsid w:val="00313EDC"/>
    <w:rsid w:val="003216C5"/>
    <w:rsid w:val="00325EFE"/>
    <w:rsid w:val="003275A8"/>
    <w:rsid w:val="0033124A"/>
    <w:rsid w:val="003312B0"/>
    <w:rsid w:val="0033472E"/>
    <w:rsid w:val="00334A10"/>
    <w:rsid w:val="00335E73"/>
    <w:rsid w:val="00340E8E"/>
    <w:rsid w:val="003433DF"/>
    <w:rsid w:val="00345BA5"/>
    <w:rsid w:val="00351B86"/>
    <w:rsid w:val="00357F71"/>
    <w:rsid w:val="00362ADB"/>
    <w:rsid w:val="00366A6C"/>
    <w:rsid w:val="00367698"/>
    <w:rsid w:val="00371859"/>
    <w:rsid w:val="0037262E"/>
    <w:rsid w:val="00373120"/>
    <w:rsid w:val="00373387"/>
    <w:rsid w:val="00377566"/>
    <w:rsid w:val="00384154"/>
    <w:rsid w:val="00393088"/>
    <w:rsid w:val="00393BAB"/>
    <w:rsid w:val="003A29F8"/>
    <w:rsid w:val="003A3AAB"/>
    <w:rsid w:val="003B0B8A"/>
    <w:rsid w:val="003B3024"/>
    <w:rsid w:val="003B34D3"/>
    <w:rsid w:val="003C2A18"/>
    <w:rsid w:val="003C3743"/>
    <w:rsid w:val="003C459B"/>
    <w:rsid w:val="003C5B8A"/>
    <w:rsid w:val="003C758B"/>
    <w:rsid w:val="003D0AFF"/>
    <w:rsid w:val="003D2B6B"/>
    <w:rsid w:val="003E791F"/>
    <w:rsid w:val="003E7F98"/>
    <w:rsid w:val="003F3D66"/>
    <w:rsid w:val="003F4F66"/>
    <w:rsid w:val="003F74D9"/>
    <w:rsid w:val="003F7AC6"/>
    <w:rsid w:val="004001BC"/>
    <w:rsid w:val="00400352"/>
    <w:rsid w:val="00412812"/>
    <w:rsid w:val="0041729C"/>
    <w:rsid w:val="00420FF1"/>
    <w:rsid w:val="0042573E"/>
    <w:rsid w:val="00427417"/>
    <w:rsid w:val="00432BA5"/>
    <w:rsid w:val="004331BD"/>
    <w:rsid w:val="00437C12"/>
    <w:rsid w:val="00440376"/>
    <w:rsid w:val="00441B7D"/>
    <w:rsid w:val="004454A1"/>
    <w:rsid w:val="00451E1C"/>
    <w:rsid w:val="00452B54"/>
    <w:rsid w:val="00457F51"/>
    <w:rsid w:val="00461BF7"/>
    <w:rsid w:val="004678EB"/>
    <w:rsid w:val="00470796"/>
    <w:rsid w:val="004722FD"/>
    <w:rsid w:val="00480114"/>
    <w:rsid w:val="00480A0A"/>
    <w:rsid w:val="00481A8A"/>
    <w:rsid w:val="0049455B"/>
    <w:rsid w:val="004A0022"/>
    <w:rsid w:val="004A5D74"/>
    <w:rsid w:val="004A65F0"/>
    <w:rsid w:val="004B34BD"/>
    <w:rsid w:val="004B39D6"/>
    <w:rsid w:val="004B5FE8"/>
    <w:rsid w:val="004C2E02"/>
    <w:rsid w:val="004C4BC9"/>
    <w:rsid w:val="004C4E37"/>
    <w:rsid w:val="004C52A7"/>
    <w:rsid w:val="004C55FB"/>
    <w:rsid w:val="004C592F"/>
    <w:rsid w:val="004C5A18"/>
    <w:rsid w:val="004D17C3"/>
    <w:rsid w:val="004D516B"/>
    <w:rsid w:val="004D58C8"/>
    <w:rsid w:val="004D726C"/>
    <w:rsid w:val="004E0140"/>
    <w:rsid w:val="004E29DB"/>
    <w:rsid w:val="004E2C07"/>
    <w:rsid w:val="004E6625"/>
    <w:rsid w:val="00514C8F"/>
    <w:rsid w:val="00516A47"/>
    <w:rsid w:val="00521253"/>
    <w:rsid w:val="0052720F"/>
    <w:rsid w:val="00532F08"/>
    <w:rsid w:val="00533048"/>
    <w:rsid w:val="00533457"/>
    <w:rsid w:val="00533616"/>
    <w:rsid w:val="00534A92"/>
    <w:rsid w:val="00536CB4"/>
    <w:rsid w:val="005415C8"/>
    <w:rsid w:val="005449AA"/>
    <w:rsid w:val="00545A5F"/>
    <w:rsid w:val="00546F0C"/>
    <w:rsid w:val="00551D6F"/>
    <w:rsid w:val="00553F0E"/>
    <w:rsid w:val="00554AD1"/>
    <w:rsid w:val="00554B29"/>
    <w:rsid w:val="00555457"/>
    <w:rsid w:val="0055633D"/>
    <w:rsid w:val="00560BE1"/>
    <w:rsid w:val="00570B5F"/>
    <w:rsid w:val="00571F16"/>
    <w:rsid w:val="00581D89"/>
    <w:rsid w:val="0058374B"/>
    <w:rsid w:val="0058659D"/>
    <w:rsid w:val="00587B12"/>
    <w:rsid w:val="00590FED"/>
    <w:rsid w:val="005921FF"/>
    <w:rsid w:val="00595853"/>
    <w:rsid w:val="00596E9B"/>
    <w:rsid w:val="0059738F"/>
    <w:rsid w:val="00597A92"/>
    <w:rsid w:val="005A0612"/>
    <w:rsid w:val="005A2F48"/>
    <w:rsid w:val="005B0D82"/>
    <w:rsid w:val="005B11D9"/>
    <w:rsid w:val="005B18BC"/>
    <w:rsid w:val="005B2163"/>
    <w:rsid w:val="005B23FA"/>
    <w:rsid w:val="005B4BA2"/>
    <w:rsid w:val="005B6191"/>
    <w:rsid w:val="005B70F2"/>
    <w:rsid w:val="005C087F"/>
    <w:rsid w:val="005C0CA8"/>
    <w:rsid w:val="005C1686"/>
    <w:rsid w:val="005C3646"/>
    <w:rsid w:val="005C4A3D"/>
    <w:rsid w:val="005C766D"/>
    <w:rsid w:val="005C7731"/>
    <w:rsid w:val="005D023F"/>
    <w:rsid w:val="005E0FF3"/>
    <w:rsid w:val="005E127D"/>
    <w:rsid w:val="005E39A8"/>
    <w:rsid w:val="005E3F8F"/>
    <w:rsid w:val="005F050E"/>
    <w:rsid w:val="006014EF"/>
    <w:rsid w:val="006015F8"/>
    <w:rsid w:val="00607F58"/>
    <w:rsid w:val="00613FE5"/>
    <w:rsid w:val="00622A32"/>
    <w:rsid w:val="00622BEA"/>
    <w:rsid w:val="00633505"/>
    <w:rsid w:val="00634FC8"/>
    <w:rsid w:val="0063580D"/>
    <w:rsid w:val="00636723"/>
    <w:rsid w:val="006409EB"/>
    <w:rsid w:val="00641A5D"/>
    <w:rsid w:val="006426F4"/>
    <w:rsid w:val="006430E1"/>
    <w:rsid w:val="0064365E"/>
    <w:rsid w:val="00646190"/>
    <w:rsid w:val="006517E0"/>
    <w:rsid w:val="00651C5A"/>
    <w:rsid w:val="006579DC"/>
    <w:rsid w:val="006641FE"/>
    <w:rsid w:val="0067248F"/>
    <w:rsid w:val="00673514"/>
    <w:rsid w:val="00683E54"/>
    <w:rsid w:val="00684519"/>
    <w:rsid w:val="00684DED"/>
    <w:rsid w:val="00685EFA"/>
    <w:rsid w:val="0069077D"/>
    <w:rsid w:val="006921F7"/>
    <w:rsid w:val="0069272F"/>
    <w:rsid w:val="00693CEF"/>
    <w:rsid w:val="00694D99"/>
    <w:rsid w:val="006962B3"/>
    <w:rsid w:val="006A1BC2"/>
    <w:rsid w:val="006A7786"/>
    <w:rsid w:val="006B0BDD"/>
    <w:rsid w:val="006B469B"/>
    <w:rsid w:val="006B51A7"/>
    <w:rsid w:val="006B565A"/>
    <w:rsid w:val="006B58C4"/>
    <w:rsid w:val="006C2F26"/>
    <w:rsid w:val="006C5FC0"/>
    <w:rsid w:val="006D084E"/>
    <w:rsid w:val="006D0D98"/>
    <w:rsid w:val="006D0E40"/>
    <w:rsid w:val="006D1A5A"/>
    <w:rsid w:val="006D42DE"/>
    <w:rsid w:val="006D5DD4"/>
    <w:rsid w:val="006E1C33"/>
    <w:rsid w:val="006E4909"/>
    <w:rsid w:val="006E4A8F"/>
    <w:rsid w:val="006E6B46"/>
    <w:rsid w:val="006F4C82"/>
    <w:rsid w:val="006F63A0"/>
    <w:rsid w:val="007028ED"/>
    <w:rsid w:val="00702FE3"/>
    <w:rsid w:val="00704DA8"/>
    <w:rsid w:val="0070615E"/>
    <w:rsid w:val="007141B6"/>
    <w:rsid w:val="00726B3A"/>
    <w:rsid w:val="00732C3F"/>
    <w:rsid w:val="007417E8"/>
    <w:rsid w:val="00742851"/>
    <w:rsid w:val="007474A3"/>
    <w:rsid w:val="0074785F"/>
    <w:rsid w:val="00751575"/>
    <w:rsid w:val="0075368A"/>
    <w:rsid w:val="00753724"/>
    <w:rsid w:val="007547BF"/>
    <w:rsid w:val="00764097"/>
    <w:rsid w:val="0076454F"/>
    <w:rsid w:val="00771F42"/>
    <w:rsid w:val="00772EF8"/>
    <w:rsid w:val="00774106"/>
    <w:rsid w:val="00776593"/>
    <w:rsid w:val="00785D2B"/>
    <w:rsid w:val="00786391"/>
    <w:rsid w:val="00790374"/>
    <w:rsid w:val="0079181E"/>
    <w:rsid w:val="007B0917"/>
    <w:rsid w:val="007B3371"/>
    <w:rsid w:val="007B3D3D"/>
    <w:rsid w:val="007B51C1"/>
    <w:rsid w:val="007B7586"/>
    <w:rsid w:val="007B7A1A"/>
    <w:rsid w:val="007C394C"/>
    <w:rsid w:val="007C725A"/>
    <w:rsid w:val="007C7F68"/>
    <w:rsid w:val="007D43F3"/>
    <w:rsid w:val="007D57F4"/>
    <w:rsid w:val="007D7067"/>
    <w:rsid w:val="007E1958"/>
    <w:rsid w:val="007E1D54"/>
    <w:rsid w:val="007E2228"/>
    <w:rsid w:val="007E4EDB"/>
    <w:rsid w:val="007E6205"/>
    <w:rsid w:val="007F0237"/>
    <w:rsid w:val="007F6A5E"/>
    <w:rsid w:val="0080555A"/>
    <w:rsid w:val="00810ED7"/>
    <w:rsid w:val="0081312D"/>
    <w:rsid w:val="00821C1E"/>
    <w:rsid w:val="00825023"/>
    <w:rsid w:val="008264A3"/>
    <w:rsid w:val="00830D2E"/>
    <w:rsid w:val="00831FA6"/>
    <w:rsid w:val="008363DB"/>
    <w:rsid w:val="00837D3C"/>
    <w:rsid w:val="0084003D"/>
    <w:rsid w:val="00841ECB"/>
    <w:rsid w:val="008436EF"/>
    <w:rsid w:val="00846296"/>
    <w:rsid w:val="0085198F"/>
    <w:rsid w:val="00852E87"/>
    <w:rsid w:val="0085779F"/>
    <w:rsid w:val="00861106"/>
    <w:rsid w:val="00861B99"/>
    <w:rsid w:val="00861DA9"/>
    <w:rsid w:val="00862A08"/>
    <w:rsid w:val="008664F6"/>
    <w:rsid w:val="00870B19"/>
    <w:rsid w:val="008712DB"/>
    <w:rsid w:val="00877ED1"/>
    <w:rsid w:val="00886768"/>
    <w:rsid w:val="00887EE5"/>
    <w:rsid w:val="0089008E"/>
    <w:rsid w:val="00894DAC"/>
    <w:rsid w:val="008A1B4D"/>
    <w:rsid w:val="008A3DF1"/>
    <w:rsid w:val="008A44C5"/>
    <w:rsid w:val="008A496D"/>
    <w:rsid w:val="008A7D39"/>
    <w:rsid w:val="008B00D0"/>
    <w:rsid w:val="008B0925"/>
    <w:rsid w:val="008B1741"/>
    <w:rsid w:val="008B38B4"/>
    <w:rsid w:val="008B4136"/>
    <w:rsid w:val="008B45A5"/>
    <w:rsid w:val="008B4CFF"/>
    <w:rsid w:val="008C0AE6"/>
    <w:rsid w:val="008C36CC"/>
    <w:rsid w:val="008C5C38"/>
    <w:rsid w:val="008D2B7B"/>
    <w:rsid w:val="008D4C20"/>
    <w:rsid w:val="008D52E6"/>
    <w:rsid w:val="008E09C4"/>
    <w:rsid w:val="008E272E"/>
    <w:rsid w:val="008E30B7"/>
    <w:rsid w:val="008F03EB"/>
    <w:rsid w:val="008F150F"/>
    <w:rsid w:val="008F556F"/>
    <w:rsid w:val="008F5996"/>
    <w:rsid w:val="008F5DCA"/>
    <w:rsid w:val="008F7BE8"/>
    <w:rsid w:val="00910D8F"/>
    <w:rsid w:val="0091523D"/>
    <w:rsid w:val="009159DA"/>
    <w:rsid w:val="00920FCE"/>
    <w:rsid w:val="00921A99"/>
    <w:rsid w:val="00931E5E"/>
    <w:rsid w:val="00932D0F"/>
    <w:rsid w:val="009331B2"/>
    <w:rsid w:val="009343F3"/>
    <w:rsid w:val="009352D3"/>
    <w:rsid w:val="00935883"/>
    <w:rsid w:val="00936341"/>
    <w:rsid w:val="009403AB"/>
    <w:rsid w:val="00940488"/>
    <w:rsid w:val="00941368"/>
    <w:rsid w:val="0094240E"/>
    <w:rsid w:val="009501D1"/>
    <w:rsid w:val="009523E3"/>
    <w:rsid w:val="00952EEA"/>
    <w:rsid w:val="0095418B"/>
    <w:rsid w:val="00954A25"/>
    <w:rsid w:val="009570A1"/>
    <w:rsid w:val="00957EE2"/>
    <w:rsid w:val="00960DB1"/>
    <w:rsid w:val="00964256"/>
    <w:rsid w:val="00971002"/>
    <w:rsid w:val="00971996"/>
    <w:rsid w:val="00974681"/>
    <w:rsid w:val="009747EB"/>
    <w:rsid w:val="00977AFC"/>
    <w:rsid w:val="009835FD"/>
    <w:rsid w:val="00983965"/>
    <w:rsid w:val="00987217"/>
    <w:rsid w:val="00987B8E"/>
    <w:rsid w:val="00996D18"/>
    <w:rsid w:val="009A0B7A"/>
    <w:rsid w:val="009A1D51"/>
    <w:rsid w:val="009A4062"/>
    <w:rsid w:val="009A45A5"/>
    <w:rsid w:val="009B07B1"/>
    <w:rsid w:val="009B3A2A"/>
    <w:rsid w:val="009B5D46"/>
    <w:rsid w:val="009B6EAC"/>
    <w:rsid w:val="009C00DA"/>
    <w:rsid w:val="009C3812"/>
    <w:rsid w:val="009C477F"/>
    <w:rsid w:val="009C55DE"/>
    <w:rsid w:val="009C5FD5"/>
    <w:rsid w:val="009D01BF"/>
    <w:rsid w:val="009D52C5"/>
    <w:rsid w:val="009E220A"/>
    <w:rsid w:val="009E2524"/>
    <w:rsid w:val="009E2735"/>
    <w:rsid w:val="009F0E95"/>
    <w:rsid w:val="009F266C"/>
    <w:rsid w:val="00A0105A"/>
    <w:rsid w:val="00A01421"/>
    <w:rsid w:val="00A02B96"/>
    <w:rsid w:val="00A03D74"/>
    <w:rsid w:val="00A138CF"/>
    <w:rsid w:val="00A14F1D"/>
    <w:rsid w:val="00A23FB7"/>
    <w:rsid w:val="00A24B39"/>
    <w:rsid w:val="00A2533E"/>
    <w:rsid w:val="00A279E0"/>
    <w:rsid w:val="00A30A01"/>
    <w:rsid w:val="00A326C0"/>
    <w:rsid w:val="00A34DE5"/>
    <w:rsid w:val="00A35407"/>
    <w:rsid w:val="00A430AA"/>
    <w:rsid w:val="00A44DA7"/>
    <w:rsid w:val="00A457CE"/>
    <w:rsid w:val="00A45DAE"/>
    <w:rsid w:val="00A47F23"/>
    <w:rsid w:val="00A54F41"/>
    <w:rsid w:val="00A553BA"/>
    <w:rsid w:val="00A5541F"/>
    <w:rsid w:val="00A572D8"/>
    <w:rsid w:val="00A60A5F"/>
    <w:rsid w:val="00A61B69"/>
    <w:rsid w:val="00A66052"/>
    <w:rsid w:val="00A67D98"/>
    <w:rsid w:val="00A72897"/>
    <w:rsid w:val="00A7559D"/>
    <w:rsid w:val="00A7793E"/>
    <w:rsid w:val="00A80B57"/>
    <w:rsid w:val="00A825D0"/>
    <w:rsid w:val="00A82BB6"/>
    <w:rsid w:val="00A90D0D"/>
    <w:rsid w:val="00A95EFD"/>
    <w:rsid w:val="00A96F4E"/>
    <w:rsid w:val="00AA2CA2"/>
    <w:rsid w:val="00AA5FBD"/>
    <w:rsid w:val="00AA7620"/>
    <w:rsid w:val="00AA76B3"/>
    <w:rsid w:val="00AB5367"/>
    <w:rsid w:val="00AB6844"/>
    <w:rsid w:val="00AB7432"/>
    <w:rsid w:val="00AC15C7"/>
    <w:rsid w:val="00AC3D5C"/>
    <w:rsid w:val="00AC44CA"/>
    <w:rsid w:val="00AC5143"/>
    <w:rsid w:val="00AD246A"/>
    <w:rsid w:val="00AD24DD"/>
    <w:rsid w:val="00AD34F3"/>
    <w:rsid w:val="00AD5BE1"/>
    <w:rsid w:val="00AE13BB"/>
    <w:rsid w:val="00AE2C14"/>
    <w:rsid w:val="00AF6573"/>
    <w:rsid w:val="00B013B8"/>
    <w:rsid w:val="00B037C4"/>
    <w:rsid w:val="00B05E31"/>
    <w:rsid w:val="00B06187"/>
    <w:rsid w:val="00B101A5"/>
    <w:rsid w:val="00B11144"/>
    <w:rsid w:val="00B11295"/>
    <w:rsid w:val="00B21BA7"/>
    <w:rsid w:val="00B266AA"/>
    <w:rsid w:val="00B31C2E"/>
    <w:rsid w:val="00B34EE4"/>
    <w:rsid w:val="00B358E8"/>
    <w:rsid w:val="00B35B74"/>
    <w:rsid w:val="00B35BC0"/>
    <w:rsid w:val="00B410CC"/>
    <w:rsid w:val="00B4333A"/>
    <w:rsid w:val="00B4732C"/>
    <w:rsid w:val="00B51A81"/>
    <w:rsid w:val="00B6107C"/>
    <w:rsid w:val="00B67175"/>
    <w:rsid w:val="00B70DC9"/>
    <w:rsid w:val="00B81252"/>
    <w:rsid w:val="00B836C0"/>
    <w:rsid w:val="00B848DC"/>
    <w:rsid w:val="00B84F0D"/>
    <w:rsid w:val="00B91694"/>
    <w:rsid w:val="00BA0C2F"/>
    <w:rsid w:val="00BA135B"/>
    <w:rsid w:val="00BA2E77"/>
    <w:rsid w:val="00BA3CD0"/>
    <w:rsid w:val="00BA40C8"/>
    <w:rsid w:val="00BA5292"/>
    <w:rsid w:val="00BB0652"/>
    <w:rsid w:val="00BB0B92"/>
    <w:rsid w:val="00BB432F"/>
    <w:rsid w:val="00BC401D"/>
    <w:rsid w:val="00BC6123"/>
    <w:rsid w:val="00BD0631"/>
    <w:rsid w:val="00BD6390"/>
    <w:rsid w:val="00BD6577"/>
    <w:rsid w:val="00BD7A0D"/>
    <w:rsid w:val="00BE050A"/>
    <w:rsid w:val="00BE6E78"/>
    <w:rsid w:val="00BE70AD"/>
    <w:rsid w:val="00BF171A"/>
    <w:rsid w:val="00BF5596"/>
    <w:rsid w:val="00BF5FA6"/>
    <w:rsid w:val="00C01629"/>
    <w:rsid w:val="00C01D26"/>
    <w:rsid w:val="00C1075E"/>
    <w:rsid w:val="00C169E2"/>
    <w:rsid w:val="00C20E79"/>
    <w:rsid w:val="00C21A96"/>
    <w:rsid w:val="00C35865"/>
    <w:rsid w:val="00C40064"/>
    <w:rsid w:val="00C405D4"/>
    <w:rsid w:val="00C4404B"/>
    <w:rsid w:val="00C50482"/>
    <w:rsid w:val="00C50795"/>
    <w:rsid w:val="00C510AA"/>
    <w:rsid w:val="00C549EE"/>
    <w:rsid w:val="00C562F6"/>
    <w:rsid w:val="00C565AF"/>
    <w:rsid w:val="00C621B0"/>
    <w:rsid w:val="00C640C7"/>
    <w:rsid w:val="00C64FB6"/>
    <w:rsid w:val="00C66CED"/>
    <w:rsid w:val="00C670FC"/>
    <w:rsid w:val="00C67887"/>
    <w:rsid w:val="00C713D6"/>
    <w:rsid w:val="00C71544"/>
    <w:rsid w:val="00C73612"/>
    <w:rsid w:val="00C81305"/>
    <w:rsid w:val="00C875B4"/>
    <w:rsid w:val="00C9130E"/>
    <w:rsid w:val="00C937AF"/>
    <w:rsid w:val="00C9383C"/>
    <w:rsid w:val="00C977E1"/>
    <w:rsid w:val="00CA0822"/>
    <w:rsid w:val="00CA1CC1"/>
    <w:rsid w:val="00CA2B1A"/>
    <w:rsid w:val="00CA4CF6"/>
    <w:rsid w:val="00CB0FC0"/>
    <w:rsid w:val="00CB19D2"/>
    <w:rsid w:val="00CB5ECA"/>
    <w:rsid w:val="00CB7F12"/>
    <w:rsid w:val="00CC28B3"/>
    <w:rsid w:val="00CC6E9E"/>
    <w:rsid w:val="00CC7208"/>
    <w:rsid w:val="00CD22B9"/>
    <w:rsid w:val="00CD51B6"/>
    <w:rsid w:val="00CE0E36"/>
    <w:rsid w:val="00CE6CC9"/>
    <w:rsid w:val="00CE794E"/>
    <w:rsid w:val="00CF0FC6"/>
    <w:rsid w:val="00CF12BF"/>
    <w:rsid w:val="00CF2145"/>
    <w:rsid w:val="00CF3040"/>
    <w:rsid w:val="00CF4215"/>
    <w:rsid w:val="00CF47E2"/>
    <w:rsid w:val="00CF4EBC"/>
    <w:rsid w:val="00CF513A"/>
    <w:rsid w:val="00D00054"/>
    <w:rsid w:val="00D025A0"/>
    <w:rsid w:val="00D035CE"/>
    <w:rsid w:val="00D0557F"/>
    <w:rsid w:val="00D078D9"/>
    <w:rsid w:val="00D153D7"/>
    <w:rsid w:val="00D16149"/>
    <w:rsid w:val="00D16CC6"/>
    <w:rsid w:val="00D30E7C"/>
    <w:rsid w:val="00D3283D"/>
    <w:rsid w:val="00D33CB8"/>
    <w:rsid w:val="00D35682"/>
    <w:rsid w:val="00D360F1"/>
    <w:rsid w:val="00D3611A"/>
    <w:rsid w:val="00D444C0"/>
    <w:rsid w:val="00D44FBA"/>
    <w:rsid w:val="00D5168A"/>
    <w:rsid w:val="00D5446F"/>
    <w:rsid w:val="00D57407"/>
    <w:rsid w:val="00D60518"/>
    <w:rsid w:val="00D66F13"/>
    <w:rsid w:val="00D74289"/>
    <w:rsid w:val="00D76E31"/>
    <w:rsid w:val="00D83FF3"/>
    <w:rsid w:val="00D8531F"/>
    <w:rsid w:val="00D85D75"/>
    <w:rsid w:val="00D87DA5"/>
    <w:rsid w:val="00D97C60"/>
    <w:rsid w:val="00DA0255"/>
    <w:rsid w:val="00DA157F"/>
    <w:rsid w:val="00DA5B37"/>
    <w:rsid w:val="00DA609A"/>
    <w:rsid w:val="00DA6464"/>
    <w:rsid w:val="00DB2498"/>
    <w:rsid w:val="00DB4A40"/>
    <w:rsid w:val="00DB4C67"/>
    <w:rsid w:val="00DB5C69"/>
    <w:rsid w:val="00DC1486"/>
    <w:rsid w:val="00DC18C1"/>
    <w:rsid w:val="00DC3336"/>
    <w:rsid w:val="00DC38EB"/>
    <w:rsid w:val="00DD236B"/>
    <w:rsid w:val="00DD30EF"/>
    <w:rsid w:val="00DE57CB"/>
    <w:rsid w:val="00DE59A9"/>
    <w:rsid w:val="00DE5C0C"/>
    <w:rsid w:val="00DE722A"/>
    <w:rsid w:val="00DF0C34"/>
    <w:rsid w:val="00DF5E43"/>
    <w:rsid w:val="00E006A6"/>
    <w:rsid w:val="00E019D1"/>
    <w:rsid w:val="00E03EF7"/>
    <w:rsid w:val="00E05D74"/>
    <w:rsid w:val="00E0623E"/>
    <w:rsid w:val="00E064F0"/>
    <w:rsid w:val="00E1088B"/>
    <w:rsid w:val="00E12B5C"/>
    <w:rsid w:val="00E15597"/>
    <w:rsid w:val="00E1653C"/>
    <w:rsid w:val="00E20172"/>
    <w:rsid w:val="00E246B7"/>
    <w:rsid w:val="00E26FC3"/>
    <w:rsid w:val="00E27D1A"/>
    <w:rsid w:val="00E35001"/>
    <w:rsid w:val="00E35185"/>
    <w:rsid w:val="00E40D79"/>
    <w:rsid w:val="00E40EBA"/>
    <w:rsid w:val="00E44C72"/>
    <w:rsid w:val="00E45332"/>
    <w:rsid w:val="00E45A5D"/>
    <w:rsid w:val="00E47AC0"/>
    <w:rsid w:val="00E47DD8"/>
    <w:rsid w:val="00E5264F"/>
    <w:rsid w:val="00E56501"/>
    <w:rsid w:val="00E56ABB"/>
    <w:rsid w:val="00E56CC2"/>
    <w:rsid w:val="00E5721A"/>
    <w:rsid w:val="00E62CDB"/>
    <w:rsid w:val="00E639E0"/>
    <w:rsid w:val="00E64CB9"/>
    <w:rsid w:val="00E6511A"/>
    <w:rsid w:val="00E65C95"/>
    <w:rsid w:val="00E6617D"/>
    <w:rsid w:val="00E70C13"/>
    <w:rsid w:val="00E73A77"/>
    <w:rsid w:val="00E776EF"/>
    <w:rsid w:val="00E80E46"/>
    <w:rsid w:val="00E81629"/>
    <w:rsid w:val="00E81F39"/>
    <w:rsid w:val="00E84064"/>
    <w:rsid w:val="00E85516"/>
    <w:rsid w:val="00E864F8"/>
    <w:rsid w:val="00E86F3D"/>
    <w:rsid w:val="00E87087"/>
    <w:rsid w:val="00E87833"/>
    <w:rsid w:val="00E87C43"/>
    <w:rsid w:val="00E908E1"/>
    <w:rsid w:val="00E90EE3"/>
    <w:rsid w:val="00E9464C"/>
    <w:rsid w:val="00E947D7"/>
    <w:rsid w:val="00E94ECE"/>
    <w:rsid w:val="00E94FD1"/>
    <w:rsid w:val="00E96B73"/>
    <w:rsid w:val="00EA04E6"/>
    <w:rsid w:val="00EA208E"/>
    <w:rsid w:val="00EA2F9F"/>
    <w:rsid w:val="00EA3C66"/>
    <w:rsid w:val="00EA4445"/>
    <w:rsid w:val="00EA73D3"/>
    <w:rsid w:val="00EB410E"/>
    <w:rsid w:val="00EB4FCF"/>
    <w:rsid w:val="00EC0A1F"/>
    <w:rsid w:val="00EC6B46"/>
    <w:rsid w:val="00ED006A"/>
    <w:rsid w:val="00ED0741"/>
    <w:rsid w:val="00ED1076"/>
    <w:rsid w:val="00ED213F"/>
    <w:rsid w:val="00ED299F"/>
    <w:rsid w:val="00ED73C6"/>
    <w:rsid w:val="00ED766C"/>
    <w:rsid w:val="00EE00C0"/>
    <w:rsid w:val="00EF2902"/>
    <w:rsid w:val="00EF2E9A"/>
    <w:rsid w:val="00EF608A"/>
    <w:rsid w:val="00EF73F4"/>
    <w:rsid w:val="00F00C66"/>
    <w:rsid w:val="00F01C53"/>
    <w:rsid w:val="00F01D9D"/>
    <w:rsid w:val="00F046A7"/>
    <w:rsid w:val="00F05ABE"/>
    <w:rsid w:val="00F10055"/>
    <w:rsid w:val="00F10962"/>
    <w:rsid w:val="00F11A70"/>
    <w:rsid w:val="00F12566"/>
    <w:rsid w:val="00F13033"/>
    <w:rsid w:val="00F1420D"/>
    <w:rsid w:val="00F15E0E"/>
    <w:rsid w:val="00F161EE"/>
    <w:rsid w:val="00F208F3"/>
    <w:rsid w:val="00F22134"/>
    <w:rsid w:val="00F22E5A"/>
    <w:rsid w:val="00F238F2"/>
    <w:rsid w:val="00F24711"/>
    <w:rsid w:val="00F27F71"/>
    <w:rsid w:val="00F30D93"/>
    <w:rsid w:val="00F31F15"/>
    <w:rsid w:val="00F33E72"/>
    <w:rsid w:val="00F34C8E"/>
    <w:rsid w:val="00F35A56"/>
    <w:rsid w:val="00F40537"/>
    <w:rsid w:val="00F41889"/>
    <w:rsid w:val="00F42183"/>
    <w:rsid w:val="00F421DD"/>
    <w:rsid w:val="00F45A42"/>
    <w:rsid w:val="00F47B5D"/>
    <w:rsid w:val="00F52936"/>
    <w:rsid w:val="00F54E8D"/>
    <w:rsid w:val="00F60356"/>
    <w:rsid w:val="00F607B1"/>
    <w:rsid w:val="00F61CAA"/>
    <w:rsid w:val="00F62695"/>
    <w:rsid w:val="00F63D22"/>
    <w:rsid w:val="00F66002"/>
    <w:rsid w:val="00F66630"/>
    <w:rsid w:val="00F67518"/>
    <w:rsid w:val="00F73418"/>
    <w:rsid w:val="00F75E6A"/>
    <w:rsid w:val="00F82E8E"/>
    <w:rsid w:val="00F838BF"/>
    <w:rsid w:val="00F84B46"/>
    <w:rsid w:val="00F84CD9"/>
    <w:rsid w:val="00F933AC"/>
    <w:rsid w:val="00F950F9"/>
    <w:rsid w:val="00FA62C7"/>
    <w:rsid w:val="00FA6458"/>
    <w:rsid w:val="00FA7525"/>
    <w:rsid w:val="00FA7A59"/>
    <w:rsid w:val="00FB67BE"/>
    <w:rsid w:val="00FC179C"/>
    <w:rsid w:val="00FC2B6C"/>
    <w:rsid w:val="00FC5290"/>
    <w:rsid w:val="00FC6C02"/>
    <w:rsid w:val="00FD023C"/>
    <w:rsid w:val="00FD1904"/>
    <w:rsid w:val="00FD4299"/>
    <w:rsid w:val="00FE24D1"/>
    <w:rsid w:val="00FE590B"/>
    <w:rsid w:val="00FE7DEF"/>
    <w:rsid w:val="00FF025D"/>
    <w:rsid w:val="00FF2D06"/>
    <w:rsid w:val="00FF3E15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E0"/>
    <w:pPr>
      <w:spacing w:after="0"/>
      <w:jc w:val="right"/>
    </w:pPr>
    <w:rPr>
      <w:rFonts w:ascii="Traditional Arabic" w:eastAsia="Times New Roman" w:hAnsi="Traditional Arabic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footnote text"/>
    <w:aliases w:val="Footnote Text Char Char Char,Footnote Text Char Char,Footnote Text Char"/>
    <w:basedOn w:val="a"/>
    <w:link w:val="Char2"/>
    <w:uiPriority w:val="99"/>
    <w:rsid w:val="00106C5A"/>
    <w:pPr>
      <w:bidi/>
      <w:spacing w:line="240" w:lineRule="auto"/>
      <w:ind w:firstLine="226"/>
      <w:jc w:val="both"/>
    </w:pPr>
    <w:rPr>
      <w:rFonts w:ascii="Arial" w:eastAsia="Cambria" w:hAnsi="Arial" w:cs="Arial"/>
      <w:sz w:val="36"/>
      <w:szCs w:val="22"/>
      <w:lang w:eastAsia="en-US"/>
    </w:rPr>
  </w:style>
  <w:style w:type="character" w:customStyle="1" w:styleId="Char2">
    <w:name w:val="نص حاشية سفلية Char"/>
    <w:aliases w:val="Footnote Text Char Char Char Char,Footnote Text Char Char Char1,Footnote Text Char Char1"/>
    <w:basedOn w:val="a0"/>
    <w:link w:val="a8"/>
    <w:uiPriority w:val="99"/>
    <w:rsid w:val="00106C5A"/>
    <w:rPr>
      <w:rFonts w:ascii="Arial" w:eastAsia="Cambria" w:hAnsi="Arial" w:cs="Arial"/>
      <w:sz w:val="36"/>
    </w:rPr>
  </w:style>
  <w:style w:type="character" w:styleId="a9">
    <w:name w:val="footnote reference"/>
    <w:basedOn w:val="a0"/>
    <w:uiPriority w:val="99"/>
    <w:rsid w:val="00106C5A"/>
    <w:rPr>
      <w:rFonts w:cs="Traditional Arabic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C4BD-C139-4FE5-A955-7F857EB2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601</cp:revision>
  <dcterms:created xsi:type="dcterms:W3CDTF">2011-11-12T09:28:00Z</dcterms:created>
  <dcterms:modified xsi:type="dcterms:W3CDTF">2012-11-17T07:25:00Z</dcterms:modified>
</cp:coreProperties>
</file>